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28D76" w14:textId="77777777" w:rsidR="00AF0018" w:rsidRPr="00AF0261" w:rsidRDefault="00AF0018" w:rsidP="00AF0018">
      <w:pPr>
        <w:spacing w:before="29" w:after="0" w:line="240" w:lineRule="auto"/>
        <w:ind w:left="20" w:right="-56" w:hanging="871"/>
        <w:rPr>
          <w:rFonts w:ascii="Arial" w:eastAsia="DIN" w:hAnsi="Arial" w:cs="Arial"/>
          <w:color w:val="7F7F7F"/>
          <w:sz w:val="18"/>
          <w:szCs w:val="18"/>
        </w:rPr>
      </w:pPr>
      <w:bookmarkStart w:id="0" w:name="_GoBack"/>
      <w:bookmarkEnd w:id="0"/>
      <w:r w:rsidRPr="00AF0261">
        <w:rPr>
          <w:rFonts w:ascii="Arial" w:eastAsia="DIN" w:hAnsi="Arial" w:cs="Arial"/>
          <w:noProof/>
          <w:color w:val="7F7F7F"/>
          <w:sz w:val="18"/>
          <w:szCs w:val="18"/>
        </w:rPr>
        <w:drawing>
          <wp:inline distT="0" distB="0" distL="0" distR="0" wp14:anchorId="576C9043" wp14:editId="7AE73839">
            <wp:extent cx="2428407" cy="50400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77033" cy="514101"/>
                    </a:xfrm>
                    <a:prstGeom prst="rect">
                      <a:avLst/>
                    </a:prstGeom>
                  </pic:spPr>
                </pic:pic>
              </a:graphicData>
            </a:graphic>
          </wp:inline>
        </w:drawing>
      </w:r>
    </w:p>
    <w:p w14:paraId="5849EFCA" w14:textId="77777777" w:rsidR="00AF0018" w:rsidRPr="00AF0261" w:rsidRDefault="00AF0018" w:rsidP="000532FB">
      <w:pPr>
        <w:spacing w:before="29" w:after="0" w:line="240" w:lineRule="auto"/>
        <w:ind w:right="-56"/>
        <w:rPr>
          <w:rFonts w:ascii="Arial" w:eastAsia="DIN" w:hAnsi="Arial" w:cs="Arial"/>
          <w:color w:val="7F7F7F"/>
          <w:sz w:val="18"/>
          <w:szCs w:val="18"/>
        </w:rPr>
      </w:pPr>
    </w:p>
    <w:p w14:paraId="2780F5F8" w14:textId="77777777" w:rsidR="00E60629" w:rsidRPr="00AF0261" w:rsidRDefault="00E60629" w:rsidP="00E60629">
      <w:pPr>
        <w:spacing w:before="29" w:after="0" w:line="240" w:lineRule="auto"/>
        <w:ind w:left="20" w:right="-56"/>
        <w:rPr>
          <w:rFonts w:ascii="Arial" w:eastAsia="DIN" w:hAnsi="Arial" w:cs="Arial"/>
          <w:sz w:val="18"/>
          <w:szCs w:val="18"/>
        </w:rPr>
      </w:pPr>
    </w:p>
    <w:p w14:paraId="1968FFEA" w14:textId="77777777" w:rsidR="00E60629" w:rsidRPr="00AF0261" w:rsidRDefault="00E60629" w:rsidP="00E60629">
      <w:pPr>
        <w:spacing w:before="29" w:after="0" w:line="240" w:lineRule="auto"/>
        <w:ind w:left="20" w:right="-56"/>
        <w:rPr>
          <w:rFonts w:ascii="Arial" w:eastAsia="DIN" w:hAnsi="Arial" w:cs="Arial"/>
          <w:sz w:val="18"/>
          <w:szCs w:val="18"/>
        </w:rPr>
      </w:pPr>
    </w:p>
    <w:p w14:paraId="6219556A" w14:textId="77777777" w:rsidR="000F60E7" w:rsidRPr="00A06CBC" w:rsidRDefault="000F60E7" w:rsidP="000F60E7">
      <w:pPr>
        <w:tabs>
          <w:tab w:val="left" w:pos="8640"/>
        </w:tabs>
        <w:spacing w:after="0" w:line="560" w:lineRule="exact"/>
        <w:ind w:left="20" w:right="-98"/>
        <w:rPr>
          <w:rFonts w:ascii="Georgia" w:eastAsia="Didot" w:hAnsi="Georgia" w:cs="Didot"/>
          <w:sz w:val="52"/>
          <w:szCs w:val="52"/>
        </w:rPr>
      </w:pPr>
      <w:r w:rsidRPr="00A06CBC">
        <w:rPr>
          <w:rFonts w:ascii="Georgia" w:eastAsia="Didot" w:hAnsi="Georgia" w:cs="Didot"/>
          <w:color w:val="EB00FF"/>
          <w:position w:val="3"/>
          <w:sz w:val="52"/>
          <w:szCs w:val="52"/>
        </w:rPr>
        <w:t xml:space="preserve">Grant assistance application </w:t>
      </w:r>
      <w:r w:rsidRPr="00A06CBC">
        <w:rPr>
          <w:rFonts w:ascii="Georgia" w:eastAsia="Didot" w:hAnsi="Georgia" w:cs="Didot"/>
          <w:color w:val="EB00FF"/>
          <w:spacing w:val="-5"/>
          <w:position w:val="3"/>
          <w:sz w:val="52"/>
          <w:szCs w:val="52"/>
        </w:rPr>
        <w:t>f</w:t>
      </w:r>
      <w:r w:rsidRPr="00A06CBC">
        <w:rPr>
          <w:rFonts w:ascii="Georgia" w:eastAsia="Didot" w:hAnsi="Georgia" w:cs="Didot"/>
          <w:color w:val="EB00FF"/>
          <w:position w:val="3"/>
          <w:sz w:val="52"/>
          <w:szCs w:val="52"/>
        </w:rPr>
        <w:t>orm</w:t>
      </w:r>
      <w:r w:rsidRPr="00A06CBC">
        <w:rPr>
          <w:rFonts w:ascii="Georgia" w:eastAsia="Didot" w:hAnsi="Georgia" w:cs="Didot"/>
          <w:color w:val="EB00FF"/>
          <w:position w:val="3"/>
          <w:sz w:val="52"/>
          <w:szCs w:val="52"/>
          <w:u w:val="single" w:color="EA00FE"/>
        </w:rPr>
        <w:t xml:space="preserve"> </w:t>
      </w:r>
      <w:r w:rsidRPr="00A06CBC">
        <w:rPr>
          <w:rFonts w:ascii="Georgia" w:eastAsia="Didot" w:hAnsi="Georgia" w:cs="Didot"/>
          <w:color w:val="EB00FF"/>
          <w:position w:val="3"/>
          <w:sz w:val="52"/>
          <w:szCs w:val="52"/>
          <w:u w:val="single" w:color="EA00FE"/>
        </w:rPr>
        <w:tab/>
      </w:r>
    </w:p>
    <w:p w14:paraId="4ED128DA" w14:textId="77777777" w:rsidR="00E60629" w:rsidRPr="00AF0261" w:rsidRDefault="00E60629" w:rsidP="00E60629">
      <w:pPr>
        <w:spacing w:before="25" w:after="0" w:line="240" w:lineRule="auto"/>
        <w:ind w:left="20" w:right="-47"/>
        <w:rPr>
          <w:rFonts w:ascii="Arial" w:eastAsia="DIN" w:hAnsi="Arial" w:cs="Arial"/>
          <w:b/>
          <w:bCs/>
          <w:sz w:val="18"/>
          <w:szCs w:val="18"/>
        </w:rPr>
      </w:pPr>
    </w:p>
    <w:p w14:paraId="49190ED5" w14:textId="77777777" w:rsidR="00E60629" w:rsidRPr="00AF0261" w:rsidRDefault="00E60629" w:rsidP="00E60629">
      <w:pPr>
        <w:spacing w:before="25" w:after="0" w:line="240" w:lineRule="auto"/>
        <w:ind w:left="20" w:right="-47"/>
        <w:rPr>
          <w:rFonts w:ascii="Arial" w:eastAsia="DIN" w:hAnsi="Arial" w:cs="Arial"/>
          <w:b/>
          <w:bCs/>
          <w:sz w:val="18"/>
          <w:szCs w:val="18"/>
        </w:rPr>
      </w:pPr>
    </w:p>
    <w:p w14:paraId="615AE0D6" w14:textId="77777777" w:rsidR="00E60629" w:rsidRPr="00AF0261" w:rsidRDefault="00E60629" w:rsidP="00E60629">
      <w:pPr>
        <w:spacing w:before="25" w:after="0" w:line="240" w:lineRule="auto"/>
        <w:ind w:left="20" w:right="-47"/>
        <w:rPr>
          <w:rFonts w:ascii="Arial" w:eastAsia="DIN" w:hAnsi="Arial" w:cs="Arial"/>
          <w:b/>
          <w:bCs/>
          <w:sz w:val="18"/>
          <w:szCs w:val="18"/>
        </w:rPr>
      </w:pPr>
    </w:p>
    <w:p w14:paraId="76705B50" w14:textId="77777777" w:rsidR="0090022D" w:rsidRPr="00AF0261" w:rsidRDefault="0090022D" w:rsidP="00E60629">
      <w:pPr>
        <w:spacing w:before="25" w:after="0" w:line="240" w:lineRule="auto"/>
        <w:ind w:left="20" w:right="-47"/>
        <w:rPr>
          <w:rFonts w:ascii="Arial" w:eastAsia="DIN" w:hAnsi="Arial" w:cs="Arial"/>
          <w:b/>
          <w:bCs/>
          <w:sz w:val="18"/>
          <w:szCs w:val="18"/>
        </w:rPr>
      </w:pPr>
    </w:p>
    <w:p w14:paraId="4F6C09A4" w14:textId="77777777" w:rsidR="00E60629" w:rsidRPr="00AF0261" w:rsidRDefault="00E60629" w:rsidP="00E60629">
      <w:pPr>
        <w:spacing w:before="25" w:after="0" w:line="240" w:lineRule="auto"/>
        <w:ind w:left="20" w:right="-47"/>
        <w:rPr>
          <w:rFonts w:ascii="Arial" w:eastAsia="DIN" w:hAnsi="Arial" w:cs="Arial"/>
          <w:b/>
          <w:bCs/>
          <w:sz w:val="18"/>
          <w:szCs w:val="18"/>
        </w:rPr>
      </w:pPr>
      <w:r w:rsidRPr="00AF0261">
        <w:rPr>
          <w:rFonts w:ascii="Arial" w:eastAsia="DIN" w:hAnsi="Arial" w:cs="Arial"/>
          <w:b/>
          <w:bCs/>
          <w:sz w:val="18"/>
          <w:szCs w:val="18"/>
        </w:rPr>
        <w:t>H</w:t>
      </w:r>
      <w:r w:rsidRPr="00AF0261">
        <w:rPr>
          <w:rFonts w:ascii="Arial" w:eastAsia="DIN" w:hAnsi="Arial" w:cs="Arial"/>
          <w:b/>
          <w:bCs/>
          <w:spacing w:val="-1"/>
          <w:sz w:val="18"/>
          <w:szCs w:val="18"/>
        </w:rPr>
        <w:t>o</w:t>
      </w:r>
      <w:r w:rsidRPr="00AF0261">
        <w:rPr>
          <w:rFonts w:ascii="Arial" w:eastAsia="DIN" w:hAnsi="Arial" w:cs="Arial"/>
          <w:b/>
          <w:bCs/>
          <w:sz w:val="18"/>
          <w:szCs w:val="18"/>
        </w:rPr>
        <w:t xml:space="preserve">w </w:t>
      </w:r>
      <w:r w:rsidRPr="00AF0261">
        <w:rPr>
          <w:rFonts w:ascii="Arial" w:eastAsia="DIN" w:hAnsi="Arial" w:cs="Arial"/>
          <w:b/>
          <w:bCs/>
          <w:spacing w:val="-1"/>
          <w:sz w:val="18"/>
          <w:szCs w:val="18"/>
        </w:rPr>
        <w:t>t</w:t>
      </w:r>
      <w:r w:rsidRPr="00AF0261">
        <w:rPr>
          <w:rFonts w:ascii="Arial" w:eastAsia="DIN" w:hAnsi="Arial" w:cs="Arial"/>
          <w:b/>
          <w:bCs/>
          <w:sz w:val="18"/>
          <w:szCs w:val="18"/>
        </w:rPr>
        <w:t>o app</w:t>
      </w:r>
      <w:r w:rsidRPr="00AF0261">
        <w:rPr>
          <w:rFonts w:ascii="Arial" w:eastAsia="DIN" w:hAnsi="Arial" w:cs="Arial"/>
          <w:b/>
          <w:bCs/>
          <w:spacing w:val="-6"/>
          <w:sz w:val="18"/>
          <w:szCs w:val="18"/>
        </w:rPr>
        <w:t>l</w:t>
      </w:r>
      <w:r w:rsidRPr="00AF0261">
        <w:rPr>
          <w:rFonts w:ascii="Arial" w:eastAsia="DIN" w:hAnsi="Arial" w:cs="Arial"/>
          <w:b/>
          <w:bCs/>
          <w:sz w:val="18"/>
          <w:szCs w:val="18"/>
        </w:rPr>
        <w:t>y</w:t>
      </w:r>
    </w:p>
    <w:p w14:paraId="7EBAC2E6" w14:textId="77777777" w:rsidR="00E60629" w:rsidRPr="00AF0261" w:rsidRDefault="00E60629" w:rsidP="00E60629">
      <w:pPr>
        <w:spacing w:before="25" w:after="0" w:line="240" w:lineRule="auto"/>
        <w:ind w:left="20" w:right="-47"/>
        <w:rPr>
          <w:rFonts w:ascii="Arial" w:eastAsia="DIN" w:hAnsi="Arial" w:cs="Arial"/>
          <w:sz w:val="18"/>
          <w:szCs w:val="18"/>
        </w:rPr>
      </w:pPr>
    </w:p>
    <w:p w14:paraId="5DD3E817" w14:textId="77777777" w:rsidR="00E60629" w:rsidRPr="00AF0261" w:rsidRDefault="00E60629" w:rsidP="00E60629">
      <w:pPr>
        <w:spacing w:before="27" w:after="0" w:line="320" w:lineRule="auto"/>
        <w:ind w:left="20" w:right="-27"/>
        <w:rPr>
          <w:rFonts w:ascii="Arial" w:eastAsia="DIN-Light" w:hAnsi="Arial" w:cs="Arial"/>
          <w:sz w:val="18"/>
          <w:szCs w:val="18"/>
        </w:rPr>
      </w:pPr>
      <w:r w:rsidRPr="00AF0261">
        <w:rPr>
          <w:rFonts w:ascii="Arial" w:eastAsia="DIN-Light" w:hAnsi="Arial" w:cs="Arial"/>
          <w:sz w:val="18"/>
          <w:szCs w:val="18"/>
        </w:rPr>
        <w:t xml:space="preserve">Ove Arup </w:t>
      </w:r>
      <w:r w:rsidRPr="00AF0261">
        <w:rPr>
          <w:rFonts w:ascii="Arial" w:eastAsia="DIN-Light" w:hAnsi="Arial" w:cs="Arial"/>
          <w:spacing w:val="-7"/>
          <w:sz w:val="18"/>
          <w:szCs w:val="18"/>
        </w:rPr>
        <w:t>F</w:t>
      </w:r>
      <w:r w:rsidRPr="00AF0261">
        <w:rPr>
          <w:rFonts w:ascii="Arial" w:eastAsia="DIN-Light" w:hAnsi="Arial" w:cs="Arial"/>
          <w:sz w:val="18"/>
          <w:szCs w:val="18"/>
        </w:rPr>
        <w:t>oundation al</w:t>
      </w:r>
      <w:r w:rsidRPr="00AF0261">
        <w:rPr>
          <w:rFonts w:ascii="Arial" w:eastAsia="DIN-Light" w:hAnsi="Arial" w:cs="Arial"/>
          <w:spacing w:val="-4"/>
          <w:sz w:val="18"/>
          <w:szCs w:val="18"/>
        </w:rPr>
        <w:t>l</w:t>
      </w:r>
      <w:r w:rsidRPr="00AF0261">
        <w:rPr>
          <w:rFonts w:ascii="Arial" w:eastAsia="DIN-Light" w:hAnsi="Arial" w:cs="Arial"/>
          <w:sz w:val="18"/>
          <w:szCs w:val="18"/>
        </w:rPr>
        <w:t>o</w:t>
      </w:r>
      <w:r w:rsidRPr="00AF0261">
        <w:rPr>
          <w:rFonts w:ascii="Arial" w:eastAsia="DIN-Light" w:hAnsi="Arial" w:cs="Arial"/>
          <w:spacing w:val="-3"/>
          <w:sz w:val="18"/>
          <w:szCs w:val="18"/>
        </w:rPr>
        <w:t>c</w:t>
      </w:r>
      <w:r w:rsidRPr="00AF0261">
        <w:rPr>
          <w:rFonts w:ascii="Arial" w:eastAsia="DIN-Light" w:hAnsi="Arial" w:cs="Arial"/>
          <w:sz w:val="18"/>
          <w:szCs w:val="18"/>
        </w:rPr>
        <w:t>a</w:t>
      </w:r>
      <w:r w:rsidRPr="00AF0261">
        <w:rPr>
          <w:rFonts w:ascii="Arial" w:eastAsia="DIN-Light" w:hAnsi="Arial" w:cs="Arial"/>
          <w:spacing w:val="-2"/>
          <w:sz w:val="18"/>
          <w:szCs w:val="18"/>
        </w:rPr>
        <w:t>t</w:t>
      </w:r>
      <w:r w:rsidRPr="00AF0261">
        <w:rPr>
          <w:rFonts w:ascii="Arial" w:eastAsia="DIN-Light" w:hAnsi="Arial" w:cs="Arial"/>
          <w:sz w:val="18"/>
          <w:szCs w:val="18"/>
        </w:rPr>
        <w:t xml:space="preserve">es funding each </w:t>
      </w:r>
      <w:r w:rsidRPr="00AF0261">
        <w:rPr>
          <w:rFonts w:ascii="Arial" w:eastAsia="DIN-Light" w:hAnsi="Arial" w:cs="Arial"/>
          <w:spacing w:val="-2"/>
          <w:sz w:val="18"/>
          <w:szCs w:val="18"/>
        </w:rPr>
        <w:t>y</w:t>
      </w:r>
      <w:r w:rsidRPr="00AF0261">
        <w:rPr>
          <w:rFonts w:ascii="Arial" w:eastAsia="DIN-Light" w:hAnsi="Arial" w:cs="Arial"/>
          <w:sz w:val="18"/>
          <w:szCs w:val="18"/>
        </w:rPr>
        <w:t xml:space="preserve">ear </w:t>
      </w:r>
      <w:r w:rsidRPr="00AF0261">
        <w:rPr>
          <w:rFonts w:ascii="Arial" w:eastAsia="DIN-Light" w:hAnsi="Arial" w:cs="Arial"/>
          <w:spacing w:val="-2"/>
          <w:sz w:val="18"/>
          <w:szCs w:val="18"/>
        </w:rPr>
        <w:t>t</w:t>
      </w:r>
      <w:r w:rsidRPr="00AF0261">
        <w:rPr>
          <w:rFonts w:ascii="Arial" w:eastAsia="DIN-Light" w:hAnsi="Arial" w:cs="Arial"/>
          <w:sz w:val="18"/>
          <w:szCs w:val="18"/>
        </w:rPr>
        <w:t xml:space="preserve">o </w:t>
      </w:r>
      <w:r w:rsidRPr="00AF0261">
        <w:rPr>
          <w:rFonts w:ascii="Arial" w:eastAsia="DIN-Light" w:hAnsi="Arial" w:cs="Arial"/>
          <w:spacing w:val="-3"/>
          <w:sz w:val="18"/>
          <w:szCs w:val="18"/>
        </w:rPr>
        <w:t>c</w:t>
      </w:r>
      <w:r w:rsidRPr="00AF0261">
        <w:rPr>
          <w:rFonts w:ascii="Arial" w:eastAsia="DIN-Light" w:hAnsi="Arial" w:cs="Arial"/>
          <w:sz w:val="18"/>
          <w:szCs w:val="18"/>
        </w:rPr>
        <w:t>ommi</w:t>
      </w:r>
      <w:r w:rsidRPr="00AF0261">
        <w:rPr>
          <w:rFonts w:ascii="Arial" w:eastAsia="DIN-Light" w:hAnsi="Arial" w:cs="Arial"/>
          <w:spacing w:val="-4"/>
          <w:sz w:val="18"/>
          <w:szCs w:val="18"/>
        </w:rPr>
        <w:t>s</w:t>
      </w:r>
      <w:r w:rsidRPr="00AF0261">
        <w:rPr>
          <w:rFonts w:ascii="Arial" w:eastAsia="DIN-Light" w:hAnsi="Arial" w:cs="Arial"/>
          <w:sz w:val="18"/>
          <w:szCs w:val="18"/>
        </w:rPr>
        <w:t xml:space="preserve">sion </w:t>
      </w:r>
      <w:r w:rsidRPr="00AF0261">
        <w:rPr>
          <w:rFonts w:ascii="Arial" w:eastAsia="DIN-Light" w:hAnsi="Arial" w:cs="Arial"/>
          <w:spacing w:val="-6"/>
          <w:sz w:val="18"/>
          <w:szCs w:val="18"/>
        </w:rPr>
        <w:t>r</w:t>
      </w:r>
      <w:r w:rsidRPr="00AF0261">
        <w:rPr>
          <w:rFonts w:ascii="Arial" w:eastAsia="DIN-Light" w:hAnsi="Arial" w:cs="Arial"/>
          <w:sz w:val="18"/>
          <w:szCs w:val="18"/>
        </w:rPr>
        <w:t>esea</w:t>
      </w:r>
      <w:r w:rsidRPr="00AF0261">
        <w:rPr>
          <w:rFonts w:ascii="Arial" w:eastAsia="DIN-Light" w:hAnsi="Arial" w:cs="Arial"/>
          <w:spacing w:val="-6"/>
          <w:sz w:val="18"/>
          <w:szCs w:val="18"/>
        </w:rPr>
        <w:t>r</w:t>
      </w:r>
      <w:r w:rsidRPr="00AF0261">
        <w:rPr>
          <w:rFonts w:ascii="Arial" w:eastAsia="DIN-Light" w:hAnsi="Arial" w:cs="Arial"/>
          <w:sz w:val="18"/>
          <w:szCs w:val="18"/>
        </w:rPr>
        <w:t>ch or in</w:t>
      </w:r>
      <w:r w:rsidRPr="00AF0261">
        <w:rPr>
          <w:rFonts w:ascii="Arial" w:eastAsia="DIN-Light" w:hAnsi="Arial" w:cs="Arial"/>
          <w:spacing w:val="-2"/>
          <w:sz w:val="18"/>
          <w:szCs w:val="18"/>
        </w:rPr>
        <w:t>s</w:t>
      </w:r>
      <w:r w:rsidRPr="00AF0261">
        <w:rPr>
          <w:rFonts w:ascii="Arial" w:eastAsia="DIN-Light" w:hAnsi="Arial" w:cs="Arial"/>
          <w:sz w:val="18"/>
          <w:szCs w:val="18"/>
        </w:rPr>
        <w:t>tiga</w:t>
      </w:r>
      <w:r w:rsidRPr="00AF0261">
        <w:rPr>
          <w:rFonts w:ascii="Arial" w:eastAsia="DIN-Light" w:hAnsi="Arial" w:cs="Arial"/>
          <w:spacing w:val="-2"/>
          <w:sz w:val="18"/>
          <w:szCs w:val="18"/>
        </w:rPr>
        <w:t>t</w:t>
      </w:r>
      <w:r w:rsidRPr="00AF0261">
        <w:rPr>
          <w:rFonts w:ascii="Arial" w:eastAsia="DIN-Light" w:hAnsi="Arial" w:cs="Arial"/>
          <w:sz w:val="18"/>
          <w:szCs w:val="18"/>
        </w:rPr>
        <w:t>e n</w:t>
      </w:r>
      <w:r w:rsidRPr="00AF0261">
        <w:rPr>
          <w:rFonts w:ascii="Arial" w:eastAsia="DIN-Light" w:hAnsi="Arial" w:cs="Arial"/>
          <w:spacing w:val="-1"/>
          <w:sz w:val="18"/>
          <w:szCs w:val="18"/>
        </w:rPr>
        <w:t>e</w:t>
      </w:r>
      <w:r w:rsidRPr="00AF0261">
        <w:rPr>
          <w:rFonts w:ascii="Arial" w:eastAsia="DIN-Light" w:hAnsi="Arial" w:cs="Arial"/>
          <w:sz w:val="18"/>
          <w:szCs w:val="18"/>
        </w:rPr>
        <w:t xml:space="preserve">w </w:t>
      </w:r>
      <w:r w:rsidRPr="00AF0261">
        <w:rPr>
          <w:rFonts w:ascii="Arial" w:eastAsia="DIN-Light" w:hAnsi="Arial" w:cs="Arial"/>
          <w:spacing w:val="-2"/>
          <w:sz w:val="18"/>
          <w:szCs w:val="18"/>
        </w:rPr>
        <w:t>t</w:t>
      </w:r>
      <w:r w:rsidRPr="00AF0261">
        <w:rPr>
          <w:rFonts w:ascii="Arial" w:eastAsia="DIN-Light" w:hAnsi="Arial" w:cs="Arial"/>
          <w:sz w:val="18"/>
          <w:szCs w:val="18"/>
        </w:rPr>
        <w:t>eaching initiati</w:t>
      </w:r>
      <w:r w:rsidRPr="00AF0261">
        <w:rPr>
          <w:rFonts w:ascii="Arial" w:eastAsia="DIN-Light" w:hAnsi="Arial" w:cs="Arial"/>
          <w:spacing w:val="-2"/>
          <w:sz w:val="18"/>
          <w:szCs w:val="18"/>
        </w:rPr>
        <w:t>v</w:t>
      </w:r>
      <w:r w:rsidRPr="00AF0261">
        <w:rPr>
          <w:rFonts w:ascii="Arial" w:eastAsia="DIN-Light" w:hAnsi="Arial" w:cs="Arial"/>
          <w:sz w:val="18"/>
          <w:szCs w:val="18"/>
        </w:rPr>
        <w:t>es that enhan</w:t>
      </w:r>
      <w:r w:rsidRPr="00AF0261">
        <w:rPr>
          <w:rFonts w:ascii="Arial" w:eastAsia="DIN-Light" w:hAnsi="Arial" w:cs="Arial"/>
          <w:spacing w:val="-3"/>
          <w:sz w:val="18"/>
          <w:szCs w:val="18"/>
        </w:rPr>
        <w:t>c</w:t>
      </w:r>
      <w:r w:rsidRPr="00AF0261">
        <w:rPr>
          <w:rFonts w:ascii="Arial" w:eastAsia="DIN-Light" w:hAnsi="Arial" w:cs="Arial"/>
          <w:sz w:val="18"/>
          <w:szCs w:val="18"/>
        </w:rPr>
        <w:t>e n</w:t>
      </w:r>
      <w:r w:rsidRPr="00AF0261">
        <w:rPr>
          <w:rFonts w:ascii="Arial" w:eastAsia="DIN-Light" w:hAnsi="Arial" w:cs="Arial"/>
          <w:spacing w:val="-1"/>
          <w:sz w:val="18"/>
          <w:szCs w:val="18"/>
        </w:rPr>
        <w:t>e</w:t>
      </w:r>
      <w:r w:rsidRPr="00AF0261">
        <w:rPr>
          <w:rFonts w:ascii="Arial" w:eastAsia="DIN-Light" w:hAnsi="Arial" w:cs="Arial"/>
          <w:sz w:val="18"/>
          <w:szCs w:val="18"/>
        </w:rPr>
        <w:t>w thinking and kn</w:t>
      </w:r>
      <w:r w:rsidRPr="00AF0261">
        <w:rPr>
          <w:rFonts w:ascii="Arial" w:eastAsia="DIN-Light" w:hAnsi="Arial" w:cs="Arial"/>
          <w:spacing w:val="-1"/>
          <w:sz w:val="18"/>
          <w:szCs w:val="18"/>
        </w:rPr>
        <w:t>o</w:t>
      </w:r>
      <w:r w:rsidRPr="00AF0261">
        <w:rPr>
          <w:rFonts w:ascii="Arial" w:eastAsia="DIN-Light" w:hAnsi="Arial" w:cs="Arial"/>
          <w:sz w:val="18"/>
          <w:szCs w:val="18"/>
        </w:rPr>
        <w:t>w</w:t>
      </w:r>
      <w:r w:rsidRPr="00AF0261">
        <w:rPr>
          <w:rFonts w:ascii="Arial" w:eastAsia="DIN-Light" w:hAnsi="Arial" w:cs="Arial"/>
          <w:spacing w:val="-4"/>
          <w:sz w:val="18"/>
          <w:szCs w:val="18"/>
        </w:rPr>
        <w:t>l</w:t>
      </w:r>
      <w:r w:rsidRPr="00AF0261">
        <w:rPr>
          <w:rFonts w:ascii="Arial" w:eastAsia="DIN-Light" w:hAnsi="Arial" w:cs="Arial"/>
          <w:sz w:val="18"/>
          <w:szCs w:val="18"/>
        </w:rPr>
        <w:t>edge in the built envi</w:t>
      </w:r>
      <w:r w:rsidRPr="00AF0261">
        <w:rPr>
          <w:rFonts w:ascii="Arial" w:eastAsia="DIN-Light" w:hAnsi="Arial" w:cs="Arial"/>
          <w:spacing w:val="-6"/>
          <w:sz w:val="18"/>
          <w:szCs w:val="18"/>
        </w:rPr>
        <w:t>r</w:t>
      </w:r>
      <w:r w:rsidRPr="00AF0261">
        <w:rPr>
          <w:rFonts w:ascii="Arial" w:eastAsia="DIN-Light" w:hAnsi="Arial" w:cs="Arial"/>
          <w:sz w:val="18"/>
          <w:szCs w:val="18"/>
        </w:rPr>
        <w:t>onment th</w:t>
      </w:r>
      <w:r w:rsidRPr="00AF0261">
        <w:rPr>
          <w:rFonts w:ascii="Arial" w:eastAsia="DIN-Light" w:hAnsi="Arial" w:cs="Arial"/>
          <w:spacing w:val="-6"/>
          <w:sz w:val="18"/>
          <w:szCs w:val="18"/>
        </w:rPr>
        <w:t>r</w:t>
      </w:r>
      <w:r w:rsidRPr="00AF0261">
        <w:rPr>
          <w:rFonts w:ascii="Arial" w:eastAsia="DIN-Light" w:hAnsi="Arial" w:cs="Arial"/>
          <w:sz w:val="18"/>
          <w:szCs w:val="18"/>
        </w:rPr>
        <w:t>ough the in</w:t>
      </w:r>
      <w:r w:rsidRPr="00AF0261">
        <w:rPr>
          <w:rFonts w:ascii="Arial" w:eastAsia="DIN-Light" w:hAnsi="Arial" w:cs="Arial"/>
          <w:spacing w:val="-2"/>
          <w:sz w:val="18"/>
          <w:szCs w:val="18"/>
        </w:rPr>
        <w:t>t</w:t>
      </w:r>
      <w:r w:rsidRPr="00AF0261">
        <w:rPr>
          <w:rFonts w:ascii="Arial" w:eastAsia="DIN-Light" w:hAnsi="Arial" w:cs="Arial"/>
          <w:sz w:val="18"/>
          <w:szCs w:val="18"/>
        </w:rPr>
        <w:t>e</w:t>
      </w:r>
      <w:r w:rsidRPr="00AF0261">
        <w:rPr>
          <w:rFonts w:ascii="Arial" w:eastAsia="DIN-Light" w:hAnsi="Arial" w:cs="Arial"/>
          <w:spacing w:val="-6"/>
          <w:sz w:val="18"/>
          <w:szCs w:val="18"/>
        </w:rPr>
        <w:t>r</w:t>
      </w:r>
      <w:r w:rsidRPr="00AF0261">
        <w:rPr>
          <w:rFonts w:ascii="Arial" w:eastAsia="DIN-Light" w:hAnsi="Arial" w:cs="Arial"/>
          <w:sz w:val="18"/>
          <w:szCs w:val="18"/>
        </w:rPr>
        <w:t>disciplinary natu</w:t>
      </w:r>
      <w:r w:rsidRPr="00AF0261">
        <w:rPr>
          <w:rFonts w:ascii="Arial" w:eastAsia="DIN-Light" w:hAnsi="Arial" w:cs="Arial"/>
          <w:spacing w:val="-6"/>
          <w:sz w:val="18"/>
          <w:szCs w:val="18"/>
        </w:rPr>
        <w:t>r</w:t>
      </w:r>
      <w:r w:rsidRPr="00AF0261">
        <w:rPr>
          <w:rFonts w:ascii="Arial" w:eastAsia="DIN-Light" w:hAnsi="Arial" w:cs="Arial"/>
          <w:sz w:val="18"/>
          <w:szCs w:val="18"/>
        </w:rPr>
        <w:t xml:space="preserve">e of design. If </w:t>
      </w:r>
      <w:r w:rsidRPr="00AF0261">
        <w:rPr>
          <w:rFonts w:ascii="Arial" w:eastAsia="DIN-Light" w:hAnsi="Arial" w:cs="Arial"/>
          <w:spacing w:val="-2"/>
          <w:sz w:val="18"/>
          <w:szCs w:val="18"/>
        </w:rPr>
        <w:t>y</w:t>
      </w:r>
      <w:r w:rsidRPr="00AF0261">
        <w:rPr>
          <w:rFonts w:ascii="Arial" w:eastAsia="DIN-Light" w:hAnsi="Arial" w:cs="Arial"/>
          <w:sz w:val="18"/>
          <w:szCs w:val="18"/>
        </w:rPr>
        <w:t xml:space="preserve">ou </w:t>
      </w:r>
      <w:r w:rsidRPr="00AF0261">
        <w:rPr>
          <w:rFonts w:ascii="Arial" w:eastAsia="DIN-Light" w:hAnsi="Arial" w:cs="Arial"/>
          <w:spacing w:val="-1"/>
          <w:sz w:val="18"/>
          <w:szCs w:val="18"/>
        </w:rPr>
        <w:t>w</w:t>
      </w:r>
      <w:r w:rsidRPr="00AF0261">
        <w:rPr>
          <w:rFonts w:ascii="Arial" w:eastAsia="DIN-Light" w:hAnsi="Arial" w:cs="Arial"/>
          <w:sz w:val="18"/>
          <w:szCs w:val="18"/>
        </w:rPr>
        <w:t>ould li</w:t>
      </w:r>
      <w:r w:rsidRPr="00AF0261">
        <w:rPr>
          <w:rFonts w:ascii="Arial" w:eastAsia="DIN-Light" w:hAnsi="Arial" w:cs="Arial"/>
          <w:spacing w:val="-4"/>
          <w:sz w:val="18"/>
          <w:szCs w:val="18"/>
        </w:rPr>
        <w:t>k</w:t>
      </w:r>
      <w:r w:rsidRPr="00AF0261">
        <w:rPr>
          <w:rFonts w:ascii="Arial" w:eastAsia="DIN-Light" w:hAnsi="Arial" w:cs="Arial"/>
          <w:sz w:val="18"/>
          <w:szCs w:val="18"/>
        </w:rPr>
        <w:t xml:space="preserve">e </w:t>
      </w:r>
      <w:r w:rsidRPr="00AF0261">
        <w:rPr>
          <w:rFonts w:ascii="Arial" w:eastAsia="DIN-Light" w:hAnsi="Arial" w:cs="Arial"/>
          <w:spacing w:val="-2"/>
          <w:sz w:val="18"/>
          <w:szCs w:val="18"/>
        </w:rPr>
        <w:t>t</w:t>
      </w:r>
      <w:r w:rsidRPr="00AF0261">
        <w:rPr>
          <w:rFonts w:ascii="Arial" w:eastAsia="DIN-Light" w:hAnsi="Arial" w:cs="Arial"/>
          <w:sz w:val="18"/>
          <w:szCs w:val="18"/>
        </w:rPr>
        <w:t xml:space="preserve">o be </w:t>
      </w:r>
      <w:r w:rsidRPr="00AF0261">
        <w:rPr>
          <w:rFonts w:ascii="Arial" w:eastAsia="DIN-Light" w:hAnsi="Arial" w:cs="Arial"/>
          <w:spacing w:val="-3"/>
          <w:sz w:val="18"/>
          <w:szCs w:val="18"/>
        </w:rPr>
        <w:t>c</w:t>
      </w:r>
      <w:r w:rsidRPr="00AF0261">
        <w:rPr>
          <w:rFonts w:ascii="Arial" w:eastAsia="DIN-Light" w:hAnsi="Arial" w:cs="Arial"/>
          <w:sz w:val="18"/>
          <w:szCs w:val="18"/>
        </w:rPr>
        <w:t>onside</w:t>
      </w:r>
      <w:r w:rsidRPr="00AF0261">
        <w:rPr>
          <w:rFonts w:ascii="Arial" w:eastAsia="DIN-Light" w:hAnsi="Arial" w:cs="Arial"/>
          <w:spacing w:val="-6"/>
          <w:sz w:val="18"/>
          <w:szCs w:val="18"/>
        </w:rPr>
        <w:t>r</w:t>
      </w:r>
      <w:r w:rsidRPr="00AF0261">
        <w:rPr>
          <w:rFonts w:ascii="Arial" w:eastAsia="DIN-Light" w:hAnsi="Arial" w:cs="Arial"/>
          <w:sz w:val="18"/>
          <w:szCs w:val="18"/>
        </w:rPr>
        <w:t xml:space="preserve">ed </w:t>
      </w:r>
      <w:r w:rsidRPr="00AF0261">
        <w:rPr>
          <w:rFonts w:ascii="Arial" w:eastAsia="DIN-Light" w:hAnsi="Arial" w:cs="Arial"/>
          <w:spacing w:val="-4"/>
          <w:sz w:val="18"/>
          <w:szCs w:val="18"/>
        </w:rPr>
        <w:t>f</w:t>
      </w:r>
      <w:r w:rsidRPr="00AF0261">
        <w:rPr>
          <w:rFonts w:ascii="Arial" w:eastAsia="DIN-Light" w:hAnsi="Arial" w:cs="Arial"/>
          <w:sz w:val="18"/>
          <w:szCs w:val="18"/>
        </w:rPr>
        <w:t>or g</w:t>
      </w:r>
      <w:r w:rsidRPr="00AF0261">
        <w:rPr>
          <w:rFonts w:ascii="Arial" w:eastAsia="DIN-Light" w:hAnsi="Arial" w:cs="Arial"/>
          <w:spacing w:val="-2"/>
          <w:sz w:val="18"/>
          <w:szCs w:val="18"/>
        </w:rPr>
        <w:t>r</w:t>
      </w:r>
      <w:r w:rsidRPr="00AF0261">
        <w:rPr>
          <w:rFonts w:ascii="Arial" w:eastAsia="DIN-Light" w:hAnsi="Arial" w:cs="Arial"/>
          <w:sz w:val="18"/>
          <w:szCs w:val="18"/>
        </w:rPr>
        <w:t xml:space="preserve">ant </w:t>
      </w:r>
      <w:r w:rsidRPr="00AF0261">
        <w:rPr>
          <w:rFonts w:ascii="Arial" w:eastAsia="DIN-Light" w:hAnsi="Arial" w:cs="Arial"/>
          <w:spacing w:val="-3"/>
          <w:sz w:val="18"/>
          <w:szCs w:val="18"/>
        </w:rPr>
        <w:t>c</w:t>
      </w:r>
      <w:r w:rsidRPr="00AF0261">
        <w:rPr>
          <w:rFonts w:ascii="Arial" w:eastAsia="DIN-Light" w:hAnsi="Arial" w:cs="Arial"/>
          <w:sz w:val="18"/>
          <w:szCs w:val="18"/>
        </w:rPr>
        <w:t xml:space="preserve">ontribution </w:t>
      </w:r>
      <w:r w:rsidRPr="00AF0261">
        <w:rPr>
          <w:rFonts w:ascii="Arial" w:eastAsia="DIN-Light" w:hAnsi="Arial" w:cs="Arial"/>
          <w:spacing w:val="-2"/>
          <w:sz w:val="18"/>
          <w:szCs w:val="18"/>
        </w:rPr>
        <w:t>t</w:t>
      </w:r>
      <w:r w:rsidRPr="00AF0261">
        <w:rPr>
          <w:rFonts w:ascii="Arial" w:eastAsia="DIN-Light" w:hAnsi="Arial" w:cs="Arial"/>
          <w:sz w:val="18"/>
          <w:szCs w:val="18"/>
        </w:rPr>
        <w:t>o a p</w:t>
      </w:r>
      <w:r w:rsidRPr="00AF0261">
        <w:rPr>
          <w:rFonts w:ascii="Arial" w:eastAsia="DIN-Light" w:hAnsi="Arial" w:cs="Arial"/>
          <w:spacing w:val="-6"/>
          <w:sz w:val="18"/>
          <w:szCs w:val="18"/>
        </w:rPr>
        <w:t>r</w:t>
      </w:r>
      <w:r w:rsidRPr="00AF0261">
        <w:rPr>
          <w:rFonts w:ascii="Arial" w:eastAsia="DIN-Light" w:hAnsi="Arial" w:cs="Arial"/>
          <w:sz w:val="18"/>
          <w:szCs w:val="18"/>
        </w:rPr>
        <w:t>oject, p</w:t>
      </w:r>
      <w:r w:rsidRPr="00AF0261">
        <w:rPr>
          <w:rFonts w:ascii="Arial" w:eastAsia="DIN-Light" w:hAnsi="Arial" w:cs="Arial"/>
          <w:spacing w:val="-5"/>
          <w:sz w:val="18"/>
          <w:szCs w:val="18"/>
        </w:rPr>
        <w:t>l</w:t>
      </w:r>
      <w:r w:rsidRPr="00AF0261">
        <w:rPr>
          <w:rFonts w:ascii="Arial" w:eastAsia="DIN-Light" w:hAnsi="Arial" w:cs="Arial"/>
          <w:sz w:val="18"/>
          <w:szCs w:val="18"/>
        </w:rPr>
        <w:t xml:space="preserve">ease </w:t>
      </w:r>
      <w:r w:rsidRPr="00AF0261">
        <w:rPr>
          <w:rFonts w:ascii="Arial" w:eastAsia="DIN-Light" w:hAnsi="Arial" w:cs="Arial"/>
          <w:spacing w:val="-3"/>
          <w:sz w:val="18"/>
          <w:szCs w:val="18"/>
        </w:rPr>
        <w:t>c</w:t>
      </w:r>
      <w:r w:rsidRPr="00AF0261">
        <w:rPr>
          <w:rFonts w:ascii="Arial" w:eastAsia="DIN-Light" w:hAnsi="Arial" w:cs="Arial"/>
          <w:sz w:val="18"/>
          <w:szCs w:val="18"/>
        </w:rPr>
        <w:t>omp</w:t>
      </w:r>
      <w:r w:rsidRPr="00AF0261">
        <w:rPr>
          <w:rFonts w:ascii="Arial" w:eastAsia="DIN-Light" w:hAnsi="Arial" w:cs="Arial"/>
          <w:spacing w:val="-5"/>
          <w:sz w:val="18"/>
          <w:szCs w:val="18"/>
        </w:rPr>
        <w:t>l</w:t>
      </w:r>
      <w:r w:rsidRPr="00AF0261">
        <w:rPr>
          <w:rFonts w:ascii="Arial" w:eastAsia="DIN-Light" w:hAnsi="Arial" w:cs="Arial"/>
          <w:sz w:val="18"/>
          <w:szCs w:val="18"/>
        </w:rPr>
        <w:t>e</w:t>
      </w:r>
      <w:r w:rsidRPr="00AF0261">
        <w:rPr>
          <w:rFonts w:ascii="Arial" w:eastAsia="DIN-Light" w:hAnsi="Arial" w:cs="Arial"/>
          <w:spacing w:val="-2"/>
          <w:sz w:val="18"/>
          <w:szCs w:val="18"/>
        </w:rPr>
        <w:t>t</w:t>
      </w:r>
      <w:r w:rsidRPr="00AF0261">
        <w:rPr>
          <w:rFonts w:ascii="Arial" w:eastAsia="DIN-Light" w:hAnsi="Arial" w:cs="Arial"/>
          <w:sz w:val="18"/>
          <w:szCs w:val="18"/>
        </w:rPr>
        <w:t>e the appli</w:t>
      </w:r>
      <w:r w:rsidRPr="00AF0261">
        <w:rPr>
          <w:rFonts w:ascii="Arial" w:eastAsia="DIN-Light" w:hAnsi="Arial" w:cs="Arial"/>
          <w:spacing w:val="-3"/>
          <w:sz w:val="18"/>
          <w:szCs w:val="18"/>
        </w:rPr>
        <w:t>c</w:t>
      </w:r>
      <w:r w:rsidRPr="00AF0261">
        <w:rPr>
          <w:rFonts w:ascii="Arial" w:eastAsia="DIN-Light" w:hAnsi="Arial" w:cs="Arial"/>
          <w:sz w:val="18"/>
          <w:szCs w:val="18"/>
        </w:rPr>
        <w:t xml:space="preserve">ation </w:t>
      </w:r>
      <w:r w:rsidRPr="00AF0261">
        <w:rPr>
          <w:rFonts w:ascii="Arial" w:eastAsia="DIN-Light" w:hAnsi="Arial" w:cs="Arial"/>
          <w:spacing w:val="-4"/>
          <w:sz w:val="18"/>
          <w:szCs w:val="18"/>
        </w:rPr>
        <w:t>f</w:t>
      </w:r>
      <w:r w:rsidRPr="00AF0261">
        <w:rPr>
          <w:rFonts w:ascii="Arial" w:eastAsia="DIN-Light" w:hAnsi="Arial" w:cs="Arial"/>
          <w:sz w:val="18"/>
          <w:szCs w:val="18"/>
        </w:rPr>
        <w:t>orm. Ensu</w:t>
      </w:r>
      <w:r w:rsidRPr="00AF0261">
        <w:rPr>
          <w:rFonts w:ascii="Arial" w:eastAsia="DIN-Light" w:hAnsi="Arial" w:cs="Arial"/>
          <w:spacing w:val="-6"/>
          <w:sz w:val="18"/>
          <w:szCs w:val="18"/>
        </w:rPr>
        <w:t>r</w:t>
      </w:r>
      <w:r w:rsidRPr="00AF0261">
        <w:rPr>
          <w:rFonts w:ascii="Arial" w:eastAsia="DIN-Light" w:hAnsi="Arial" w:cs="Arial"/>
          <w:sz w:val="18"/>
          <w:szCs w:val="18"/>
        </w:rPr>
        <w:t>e</w:t>
      </w:r>
    </w:p>
    <w:p w14:paraId="257BA1FC" w14:textId="77777777" w:rsidR="00E60629" w:rsidRPr="00AF0261" w:rsidRDefault="00E60629" w:rsidP="00E60629">
      <w:pPr>
        <w:spacing w:after="0" w:line="240" w:lineRule="auto"/>
        <w:ind w:left="20" w:right="-20"/>
        <w:rPr>
          <w:rFonts w:ascii="Arial" w:eastAsia="DIN-Light" w:hAnsi="Arial" w:cs="Arial"/>
          <w:sz w:val="18"/>
          <w:szCs w:val="18"/>
        </w:rPr>
      </w:pPr>
      <w:r w:rsidRPr="00AF0261">
        <w:rPr>
          <w:rFonts w:ascii="Arial" w:eastAsia="DIN-Light" w:hAnsi="Arial" w:cs="Arial"/>
          <w:sz w:val="18"/>
          <w:szCs w:val="18"/>
        </w:rPr>
        <w:t>that the p</w:t>
      </w:r>
      <w:r w:rsidRPr="00AF0261">
        <w:rPr>
          <w:rFonts w:ascii="Arial" w:eastAsia="DIN-Light" w:hAnsi="Arial" w:cs="Arial"/>
          <w:spacing w:val="-6"/>
          <w:sz w:val="18"/>
          <w:szCs w:val="18"/>
        </w:rPr>
        <w:t>r</w:t>
      </w:r>
      <w:r w:rsidRPr="00AF0261">
        <w:rPr>
          <w:rFonts w:ascii="Arial" w:eastAsia="DIN-Light" w:hAnsi="Arial" w:cs="Arial"/>
          <w:sz w:val="18"/>
          <w:szCs w:val="18"/>
        </w:rPr>
        <w:t xml:space="preserve">oject is </w:t>
      </w:r>
      <w:r w:rsidRPr="00AF0261">
        <w:rPr>
          <w:rFonts w:ascii="Arial" w:eastAsia="DIN-Light" w:hAnsi="Arial" w:cs="Arial"/>
          <w:spacing w:val="-3"/>
          <w:sz w:val="18"/>
          <w:szCs w:val="18"/>
        </w:rPr>
        <w:t>c</w:t>
      </w:r>
      <w:r w:rsidRPr="00AF0261">
        <w:rPr>
          <w:rFonts w:ascii="Arial" w:eastAsia="DIN-Light" w:hAnsi="Arial" w:cs="Arial"/>
          <w:sz w:val="18"/>
          <w:szCs w:val="18"/>
        </w:rPr>
        <w:t>onsi</w:t>
      </w:r>
      <w:r w:rsidRPr="00AF0261">
        <w:rPr>
          <w:rFonts w:ascii="Arial" w:eastAsia="DIN-Light" w:hAnsi="Arial" w:cs="Arial"/>
          <w:spacing w:val="-2"/>
          <w:sz w:val="18"/>
          <w:szCs w:val="18"/>
        </w:rPr>
        <w:t>st</w:t>
      </w:r>
      <w:r w:rsidRPr="00AF0261">
        <w:rPr>
          <w:rFonts w:ascii="Arial" w:eastAsia="DIN-Light" w:hAnsi="Arial" w:cs="Arial"/>
          <w:sz w:val="18"/>
          <w:szCs w:val="18"/>
        </w:rPr>
        <w:t>ent with the chari</w:t>
      </w:r>
      <w:r w:rsidRPr="00AF0261">
        <w:rPr>
          <w:rFonts w:ascii="Arial" w:eastAsia="DIN-Light" w:hAnsi="Arial" w:cs="Arial"/>
          <w:spacing w:val="-2"/>
          <w:sz w:val="18"/>
          <w:szCs w:val="18"/>
        </w:rPr>
        <w:t>t</w:t>
      </w:r>
      <w:r w:rsidRPr="00AF0261">
        <w:rPr>
          <w:rFonts w:ascii="Arial" w:eastAsia="DIN-Light" w:hAnsi="Arial" w:cs="Arial"/>
          <w:sz w:val="18"/>
          <w:szCs w:val="18"/>
        </w:rPr>
        <w:t>ab</w:t>
      </w:r>
      <w:r w:rsidRPr="00AF0261">
        <w:rPr>
          <w:rFonts w:ascii="Arial" w:eastAsia="DIN-Light" w:hAnsi="Arial" w:cs="Arial"/>
          <w:spacing w:val="-5"/>
          <w:sz w:val="18"/>
          <w:szCs w:val="18"/>
        </w:rPr>
        <w:t>l</w:t>
      </w:r>
      <w:r w:rsidRPr="00AF0261">
        <w:rPr>
          <w:rFonts w:ascii="Arial" w:eastAsia="DIN-Light" w:hAnsi="Arial" w:cs="Arial"/>
          <w:sz w:val="18"/>
          <w:szCs w:val="18"/>
        </w:rPr>
        <w:t>e aims and mi</w:t>
      </w:r>
      <w:r w:rsidRPr="00AF0261">
        <w:rPr>
          <w:rFonts w:ascii="Arial" w:eastAsia="DIN-Light" w:hAnsi="Arial" w:cs="Arial"/>
          <w:spacing w:val="-4"/>
          <w:sz w:val="18"/>
          <w:szCs w:val="18"/>
        </w:rPr>
        <w:t>s</w:t>
      </w:r>
      <w:r w:rsidRPr="00AF0261">
        <w:rPr>
          <w:rFonts w:ascii="Arial" w:eastAsia="DIN-Light" w:hAnsi="Arial" w:cs="Arial"/>
          <w:sz w:val="18"/>
          <w:szCs w:val="18"/>
        </w:rPr>
        <w:t xml:space="preserve">sion of the </w:t>
      </w:r>
      <w:r w:rsidRPr="00AF0261">
        <w:rPr>
          <w:rFonts w:ascii="Arial" w:eastAsia="DIN-Light" w:hAnsi="Arial" w:cs="Arial"/>
          <w:spacing w:val="-7"/>
          <w:sz w:val="18"/>
          <w:szCs w:val="18"/>
        </w:rPr>
        <w:t>F</w:t>
      </w:r>
      <w:r w:rsidRPr="00AF0261">
        <w:rPr>
          <w:rFonts w:ascii="Arial" w:eastAsia="DIN-Light" w:hAnsi="Arial" w:cs="Arial"/>
          <w:sz w:val="18"/>
          <w:szCs w:val="18"/>
        </w:rPr>
        <w:t xml:space="preserve">oundation. </w:t>
      </w:r>
    </w:p>
    <w:p w14:paraId="1301FC0B" w14:textId="77777777" w:rsidR="00EA6882" w:rsidRPr="00AF0261" w:rsidRDefault="00EA6882" w:rsidP="00E60629">
      <w:pPr>
        <w:spacing w:after="0" w:line="240" w:lineRule="auto"/>
        <w:ind w:left="20" w:right="-20"/>
        <w:rPr>
          <w:rFonts w:ascii="Arial" w:eastAsia="DIN-Light" w:hAnsi="Arial" w:cs="Arial"/>
          <w:sz w:val="18"/>
          <w:szCs w:val="18"/>
        </w:rPr>
      </w:pPr>
    </w:p>
    <w:p w14:paraId="4E2EEE03" w14:textId="77777777" w:rsidR="00EA6882" w:rsidRPr="00AF0261" w:rsidRDefault="00EA6882" w:rsidP="00EA6882">
      <w:pPr>
        <w:spacing w:before="27" w:after="0" w:line="240" w:lineRule="auto"/>
        <w:ind w:left="20" w:right="-47"/>
        <w:rPr>
          <w:rFonts w:ascii="Arial" w:eastAsia="DIN-Light" w:hAnsi="Arial" w:cs="Arial"/>
          <w:sz w:val="18"/>
          <w:szCs w:val="18"/>
        </w:rPr>
      </w:pPr>
      <w:r w:rsidRPr="00AF0261">
        <w:rPr>
          <w:rFonts w:ascii="Arial" w:eastAsia="DIN-Light" w:hAnsi="Arial" w:cs="Arial"/>
          <w:sz w:val="18"/>
          <w:szCs w:val="18"/>
        </w:rPr>
        <w:t>Comp</w:t>
      </w:r>
      <w:r w:rsidRPr="00AF0261">
        <w:rPr>
          <w:rFonts w:ascii="Arial" w:eastAsia="DIN-Light" w:hAnsi="Arial" w:cs="Arial"/>
          <w:spacing w:val="-4"/>
          <w:sz w:val="18"/>
          <w:szCs w:val="18"/>
        </w:rPr>
        <w:t>l</w:t>
      </w:r>
      <w:r w:rsidRPr="00AF0261">
        <w:rPr>
          <w:rFonts w:ascii="Arial" w:eastAsia="DIN-Light" w:hAnsi="Arial" w:cs="Arial"/>
          <w:sz w:val="18"/>
          <w:szCs w:val="18"/>
        </w:rPr>
        <w:t>e</w:t>
      </w:r>
      <w:r w:rsidRPr="00AF0261">
        <w:rPr>
          <w:rFonts w:ascii="Arial" w:eastAsia="DIN-Light" w:hAnsi="Arial" w:cs="Arial"/>
          <w:spacing w:val="-2"/>
          <w:sz w:val="18"/>
          <w:szCs w:val="18"/>
        </w:rPr>
        <w:t>t</w:t>
      </w:r>
      <w:r w:rsidRPr="00AF0261">
        <w:rPr>
          <w:rFonts w:ascii="Arial" w:eastAsia="DIN-Light" w:hAnsi="Arial" w:cs="Arial"/>
          <w:sz w:val="18"/>
          <w:szCs w:val="18"/>
        </w:rPr>
        <w:t>ed appli</w:t>
      </w:r>
      <w:r w:rsidRPr="00AF0261">
        <w:rPr>
          <w:rFonts w:ascii="Arial" w:eastAsia="DIN-Light" w:hAnsi="Arial" w:cs="Arial"/>
          <w:spacing w:val="-3"/>
          <w:sz w:val="18"/>
          <w:szCs w:val="18"/>
        </w:rPr>
        <w:t>c</w:t>
      </w:r>
      <w:r w:rsidRPr="00AF0261">
        <w:rPr>
          <w:rFonts w:ascii="Arial" w:eastAsia="DIN-Light" w:hAnsi="Arial" w:cs="Arial"/>
          <w:sz w:val="18"/>
          <w:szCs w:val="18"/>
        </w:rPr>
        <w:t xml:space="preserve">ation </w:t>
      </w:r>
      <w:r w:rsidRPr="00AF0261">
        <w:rPr>
          <w:rFonts w:ascii="Arial" w:eastAsia="DIN-Light" w:hAnsi="Arial" w:cs="Arial"/>
          <w:spacing w:val="-4"/>
          <w:sz w:val="18"/>
          <w:szCs w:val="18"/>
        </w:rPr>
        <w:t>f</w:t>
      </w:r>
      <w:r w:rsidRPr="00AF0261">
        <w:rPr>
          <w:rFonts w:ascii="Arial" w:eastAsia="DIN-Light" w:hAnsi="Arial" w:cs="Arial"/>
          <w:sz w:val="18"/>
          <w:szCs w:val="18"/>
        </w:rPr>
        <w:t xml:space="preserve">orms </w:t>
      </w:r>
      <w:r w:rsidRPr="00AF0261">
        <w:rPr>
          <w:rFonts w:ascii="Arial" w:eastAsia="DIN-Light" w:hAnsi="Arial" w:cs="Arial"/>
          <w:spacing w:val="-2"/>
          <w:sz w:val="18"/>
          <w:szCs w:val="18"/>
        </w:rPr>
        <w:t>t</w:t>
      </w:r>
      <w:r w:rsidRPr="00AF0261">
        <w:rPr>
          <w:rFonts w:ascii="Arial" w:eastAsia="DIN-Light" w:hAnsi="Arial" w:cs="Arial"/>
          <w:sz w:val="18"/>
          <w:szCs w:val="18"/>
        </w:rPr>
        <w:t xml:space="preserve">o be </w:t>
      </w:r>
      <w:r w:rsidRPr="00AF0261">
        <w:rPr>
          <w:rFonts w:ascii="Arial" w:eastAsia="DIN-Light" w:hAnsi="Arial" w:cs="Arial"/>
          <w:spacing w:val="-6"/>
          <w:sz w:val="18"/>
          <w:szCs w:val="18"/>
        </w:rPr>
        <w:t>r</w:t>
      </w:r>
      <w:r w:rsidRPr="00AF0261">
        <w:rPr>
          <w:rFonts w:ascii="Arial" w:eastAsia="DIN-Light" w:hAnsi="Arial" w:cs="Arial"/>
          <w:sz w:val="18"/>
          <w:szCs w:val="18"/>
        </w:rPr>
        <w:t xml:space="preserve">eturned </w:t>
      </w:r>
      <w:r w:rsidRPr="00AF0261">
        <w:rPr>
          <w:rFonts w:ascii="Arial" w:eastAsia="DIN-Light" w:hAnsi="Arial" w:cs="Arial"/>
          <w:spacing w:val="-2"/>
          <w:sz w:val="18"/>
          <w:szCs w:val="18"/>
        </w:rPr>
        <w:t>t</w:t>
      </w:r>
      <w:r w:rsidRPr="00AF0261">
        <w:rPr>
          <w:rFonts w:ascii="Arial" w:eastAsia="DIN-Light" w:hAnsi="Arial" w:cs="Arial"/>
          <w:sz w:val="18"/>
          <w:szCs w:val="18"/>
        </w:rPr>
        <w:t xml:space="preserve">o John </w:t>
      </w:r>
      <w:r w:rsidRPr="00AF0261">
        <w:rPr>
          <w:rFonts w:ascii="Arial" w:eastAsia="DIN-Light" w:hAnsi="Arial" w:cs="Arial"/>
          <w:spacing w:val="-7"/>
          <w:sz w:val="18"/>
          <w:szCs w:val="18"/>
        </w:rPr>
        <w:t>W</w:t>
      </w:r>
      <w:r w:rsidRPr="00AF0261">
        <w:rPr>
          <w:rFonts w:ascii="Arial" w:eastAsia="DIN-Light" w:hAnsi="Arial" w:cs="Arial"/>
          <w:sz w:val="18"/>
          <w:szCs w:val="18"/>
        </w:rPr>
        <w:t>a</w:t>
      </w:r>
      <w:r w:rsidRPr="00AF0261">
        <w:rPr>
          <w:rFonts w:ascii="Arial" w:eastAsia="DIN-Light" w:hAnsi="Arial" w:cs="Arial"/>
          <w:spacing w:val="-6"/>
          <w:sz w:val="18"/>
          <w:szCs w:val="18"/>
        </w:rPr>
        <w:t>r</w:t>
      </w:r>
      <w:r w:rsidRPr="00AF0261">
        <w:rPr>
          <w:rFonts w:ascii="Arial" w:eastAsia="DIN-Light" w:hAnsi="Arial" w:cs="Arial"/>
          <w:sz w:val="18"/>
          <w:szCs w:val="18"/>
        </w:rPr>
        <w:t>d, O</w:t>
      </w:r>
      <w:r w:rsidRPr="00AF0261">
        <w:rPr>
          <w:rFonts w:ascii="Arial" w:eastAsia="DIN-Light" w:hAnsi="Arial" w:cs="Arial"/>
          <w:spacing w:val="-2"/>
          <w:sz w:val="18"/>
          <w:szCs w:val="18"/>
        </w:rPr>
        <w:t>v</w:t>
      </w:r>
      <w:r w:rsidRPr="00AF0261">
        <w:rPr>
          <w:rFonts w:ascii="Arial" w:eastAsia="DIN-Light" w:hAnsi="Arial" w:cs="Arial"/>
          <w:sz w:val="18"/>
          <w:szCs w:val="18"/>
        </w:rPr>
        <w:t xml:space="preserve">e Arup </w:t>
      </w:r>
      <w:r w:rsidRPr="00AF0261">
        <w:rPr>
          <w:rFonts w:ascii="Arial" w:eastAsia="DIN-Light" w:hAnsi="Arial" w:cs="Arial"/>
          <w:spacing w:val="-7"/>
          <w:sz w:val="18"/>
          <w:szCs w:val="18"/>
        </w:rPr>
        <w:t>F</w:t>
      </w:r>
      <w:r w:rsidRPr="00AF0261">
        <w:rPr>
          <w:rFonts w:ascii="Arial" w:eastAsia="DIN-Light" w:hAnsi="Arial" w:cs="Arial"/>
          <w:sz w:val="18"/>
          <w:szCs w:val="18"/>
        </w:rPr>
        <w:t>oundation Sec</w:t>
      </w:r>
      <w:r w:rsidRPr="00AF0261">
        <w:rPr>
          <w:rFonts w:ascii="Arial" w:eastAsia="DIN-Light" w:hAnsi="Arial" w:cs="Arial"/>
          <w:spacing w:val="-6"/>
          <w:sz w:val="18"/>
          <w:szCs w:val="18"/>
        </w:rPr>
        <w:t>r</w:t>
      </w:r>
      <w:r w:rsidRPr="00AF0261">
        <w:rPr>
          <w:rFonts w:ascii="Arial" w:eastAsia="DIN-Light" w:hAnsi="Arial" w:cs="Arial"/>
          <w:sz w:val="18"/>
          <w:szCs w:val="18"/>
        </w:rPr>
        <w:t>e</w:t>
      </w:r>
      <w:r w:rsidRPr="00AF0261">
        <w:rPr>
          <w:rFonts w:ascii="Arial" w:eastAsia="DIN-Light" w:hAnsi="Arial" w:cs="Arial"/>
          <w:spacing w:val="-2"/>
          <w:sz w:val="18"/>
          <w:szCs w:val="18"/>
        </w:rPr>
        <w:t>t</w:t>
      </w:r>
      <w:r w:rsidRPr="00AF0261">
        <w:rPr>
          <w:rFonts w:ascii="Arial" w:eastAsia="DIN-Light" w:hAnsi="Arial" w:cs="Arial"/>
          <w:sz w:val="18"/>
          <w:szCs w:val="18"/>
        </w:rPr>
        <w:t>ary</w:t>
      </w:r>
    </w:p>
    <w:p w14:paraId="796DD5E2" w14:textId="77777777" w:rsidR="00EA6882" w:rsidRPr="00AF0261" w:rsidRDefault="00D40D61" w:rsidP="00EA6882">
      <w:pPr>
        <w:spacing w:before="55" w:after="0" w:line="240" w:lineRule="auto"/>
        <w:ind w:left="20" w:right="-20"/>
        <w:rPr>
          <w:rFonts w:ascii="Arial" w:eastAsia="DIN-Medium" w:hAnsi="Arial" w:cs="Arial"/>
          <w:b/>
          <w:sz w:val="18"/>
          <w:szCs w:val="18"/>
        </w:rPr>
      </w:pPr>
      <w:hyperlink r:id="rId6">
        <w:r w:rsidR="00EA6882" w:rsidRPr="00AF0261">
          <w:rPr>
            <w:rFonts w:ascii="Arial" w:eastAsia="DIN-Medium" w:hAnsi="Arial" w:cs="Arial"/>
            <w:b/>
            <w:spacing w:val="-3"/>
            <w:sz w:val="18"/>
            <w:szCs w:val="18"/>
          </w:rPr>
          <w:t>f</w:t>
        </w:r>
        <w:r w:rsidR="00EA6882" w:rsidRPr="00AF0261">
          <w:rPr>
            <w:rFonts w:ascii="Arial" w:eastAsia="DIN-Medium" w:hAnsi="Arial" w:cs="Arial"/>
            <w:b/>
            <w:sz w:val="18"/>
            <w:szCs w:val="18"/>
          </w:rPr>
          <w:t>oundation@</w:t>
        </w:r>
        <w:r w:rsidR="00EA6882" w:rsidRPr="00AF0261">
          <w:rPr>
            <w:rFonts w:ascii="Arial" w:eastAsia="DIN-Medium" w:hAnsi="Arial" w:cs="Arial"/>
            <w:b/>
            <w:spacing w:val="-2"/>
            <w:sz w:val="18"/>
            <w:szCs w:val="18"/>
          </w:rPr>
          <w:t>ov</w:t>
        </w:r>
        <w:r w:rsidR="00EA6882" w:rsidRPr="00AF0261">
          <w:rPr>
            <w:rFonts w:ascii="Arial" w:eastAsia="DIN-Medium" w:hAnsi="Arial" w:cs="Arial"/>
            <w:b/>
            <w:sz w:val="18"/>
            <w:szCs w:val="18"/>
          </w:rPr>
          <w:t>earup</w:t>
        </w:r>
        <w:r w:rsidR="00EA6882" w:rsidRPr="00AF0261">
          <w:rPr>
            <w:rFonts w:ascii="Arial" w:eastAsia="DIN-Medium" w:hAnsi="Arial" w:cs="Arial"/>
            <w:b/>
            <w:spacing w:val="-3"/>
            <w:sz w:val="18"/>
            <w:szCs w:val="18"/>
          </w:rPr>
          <w:t>f</w:t>
        </w:r>
        <w:r w:rsidR="00EA6882" w:rsidRPr="00AF0261">
          <w:rPr>
            <w:rFonts w:ascii="Arial" w:eastAsia="DIN-Medium" w:hAnsi="Arial" w:cs="Arial"/>
            <w:b/>
            <w:sz w:val="18"/>
            <w:szCs w:val="18"/>
          </w:rPr>
          <w:t>oundation.o</w:t>
        </w:r>
        <w:r w:rsidR="00EA6882" w:rsidRPr="00AF0261">
          <w:rPr>
            <w:rFonts w:ascii="Arial" w:eastAsia="DIN-Medium" w:hAnsi="Arial" w:cs="Arial"/>
            <w:b/>
            <w:spacing w:val="-6"/>
            <w:sz w:val="18"/>
            <w:szCs w:val="18"/>
          </w:rPr>
          <w:t>r</w:t>
        </w:r>
        <w:r w:rsidR="00EA6882" w:rsidRPr="00AF0261">
          <w:rPr>
            <w:rFonts w:ascii="Arial" w:eastAsia="DIN-Medium" w:hAnsi="Arial" w:cs="Arial"/>
            <w:b/>
            <w:sz w:val="18"/>
            <w:szCs w:val="18"/>
          </w:rPr>
          <w:t>g</w:t>
        </w:r>
      </w:hyperlink>
    </w:p>
    <w:p w14:paraId="05B3356B" w14:textId="77777777" w:rsidR="003A5CEC" w:rsidRPr="00AF0261" w:rsidRDefault="003A5CEC" w:rsidP="00EA6882">
      <w:pPr>
        <w:spacing w:before="55" w:after="0" w:line="240" w:lineRule="auto"/>
        <w:ind w:left="20" w:right="-20"/>
        <w:rPr>
          <w:rFonts w:ascii="Arial" w:eastAsia="DIN-Medium" w:hAnsi="Arial" w:cs="Arial"/>
          <w:sz w:val="18"/>
          <w:szCs w:val="18"/>
        </w:rPr>
      </w:pPr>
    </w:p>
    <w:p w14:paraId="4714F627" w14:textId="77777777" w:rsidR="00EA6882" w:rsidRPr="00AF0261" w:rsidRDefault="00EA6882" w:rsidP="00EA6882">
      <w:pPr>
        <w:spacing w:before="55" w:after="0" w:line="240" w:lineRule="auto"/>
        <w:ind w:left="20" w:right="-20"/>
        <w:rPr>
          <w:rFonts w:ascii="Arial" w:eastAsia="DIN-Medium" w:hAnsi="Arial" w:cs="Arial"/>
          <w:sz w:val="18"/>
          <w:szCs w:val="18"/>
        </w:rPr>
      </w:pPr>
    </w:p>
    <w:p w14:paraId="0A341D6C" w14:textId="77777777" w:rsidR="002A0F19" w:rsidRPr="00AF0261" w:rsidRDefault="00EA6882" w:rsidP="002A0F19">
      <w:pPr>
        <w:spacing w:before="27" w:after="0" w:line="240" w:lineRule="auto"/>
        <w:ind w:left="20" w:right="-20"/>
        <w:rPr>
          <w:rFonts w:ascii="Arial" w:eastAsia="DIN-Light" w:hAnsi="Arial" w:cs="Arial"/>
          <w:spacing w:val="-4"/>
          <w:sz w:val="18"/>
          <w:szCs w:val="18"/>
        </w:rPr>
      </w:pPr>
      <w:r w:rsidRPr="00AF0261">
        <w:rPr>
          <w:rFonts w:ascii="Arial" w:eastAsia="DIN-Light" w:hAnsi="Arial" w:cs="Arial"/>
          <w:sz w:val="18"/>
          <w:szCs w:val="18"/>
        </w:rPr>
        <w:t>P</w:t>
      </w:r>
      <w:r w:rsidRPr="00AF0261">
        <w:rPr>
          <w:rFonts w:ascii="Arial" w:eastAsia="DIN-Light" w:hAnsi="Arial" w:cs="Arial"/>
          <w:spacing w:val="-6"/>
          <w:sz w:val="18"/>
          <w:szCs w:val="18"/>
        </w:rPr>
        <w:t>r</w:t>
      </w:r>
      <w:r w:rsidRPr="00AF0261">
        <w:rPr>
          <w:rFonts w:ascii="Arial" w:eastAsia="DIN-Light" w:hAnsi="Arial" w:cs="Arial"/>
          <w:sz w:val="18"/>
          <w:szCs w:val="18"/>
        </w:rPr>
        <w:t>ospecti</w:t>
      </w:r>
      <w:r w:rsidRPr="00AF0261">
        <w:rPr>
          <w:rFonts w:ascii="Arial" w:eastAsia="DIN-Light" w:hAnsi="Arial" w:cs="Arial"/>
          <w:spacing w:val="-2"/>
          <w:sz w:val="18"/>
          <w:szCs w:val="18"/>
        </w:rPr>
        <w:t>v</w:t>
      </w:r>
      <w:r w:rsidRPr="00AF0261">
        <w:rPr>
          <w:rFonts w:ascii="Arial" w:eastAsia="DIN-Light" w:hAnsi="Arial" w:cs="Arial"/>
          <w:sz w:val="18"/>
          <w:szCs w:val="18"/>
        </w:rPr>
        <w:t>e appli</w:t>
      </w:r>
      <w:r w:rsidRPr="00AF0261">
        <w:rPr>
          <w:rFonts w:ascii="Arial" w:eastAsia="DIN-Light" w:hAnsi="Arial" w:cs="Arial"/>
          <w:spacing w:val="-3"/>
          <w:sz w:val="18"/>
          <w:szCs w:val="18"/>
        </w:rPr>
        <w:t>c</w:t>
      </w:r>
      <w:r w:rsidRPr="00AF0261">
        <w:rPr>
          <w:rFonts w:ascii="Arial" w:eastAsia="DIN-Light" w:hAnsi="Arial" w:cs="Arial"/>
          <w:sz w:val="18"/>
          <w:szCs w:val="18"/>
        </w:rPr>
        <w:t>ants a</w:t>
      </w:r>
      <w:r w:rsidRPr="00AF0261">
        <w:rPr>
          <w:rFonts w:ascii="Arial" w:eastAsia="DIN-Light" w:hAnsi="Arial" w:cs="Arial"/>
          <w:spacing w:val="-6"/>
          <w:sz w:val="18"/>
          <w:szCs w:val="18"/>
        </w:rPr>
        <w:t>r</w:t>
      </w:r>
      <w:r w:rsidRPr="00AF0261">
        <w:rPr>
          <w:rFonts w:ascii="Arial" w:eastAsia="DIN-Light" w:hAnsi="Arial" w:cs="Arial"/>
          <w:sz w:val="18"/>
          <w:szCs w:val="18"/>
        </w:rPr>
        <w:t>e also as</w:t>
      </w:r>
      <w:r w:rsidRPr="00AF0261">
        <w:rPr>
          <w:rFonts w:ascii="Arial" w:eastAsia="DIN-Light" w:hAnsi="Arial" w:cs="Arial"/>
          <w:spacing w:val="-4"/>
          <w:sz w:val="18"/>
          <w:szCs w:val="18"/>
        </w:rPr>
        <w:t>k</w:t>
      </w:r>
      <w:r w:rsidRPr="00AF0261">
        <w:rPr>
          <w:rFonts w:ascii="Arial" w:eastAsia="DIN-Light" w:hAnsi="Arial" w:cs="Arial"/>
          <w:sz w:val="18"/>
          <w:szCs w:val="18"/>
        </w:rPr>
        <w:t xml:space="preserve">ed </w:t>
      </w:r>
      <w:r w:rsidRPr="00AF0261">
        <w:rPr>
          <w:rFonts w:ascii="Arial" w:eastAsia="DIN-Light" w:hAnsi="Arial" w:cs="Arial"/>
          <w:spacing w:val="-2"/>
          <w:sz w:val="18"/>
          <w:szCs w:val="18"/>
        </w:rPr>
        <w:t>t</w:t>
      </w:r>
      <w:r w:rsidRPr="00AF0261">
        <w:rPr>
          <w:rFonts w:ascii="Arial" w:eastAsia="DIN-Light" w:hAnsi="Arial" w:cs="Arial"/>
          <w:sz w:val="18"/>
          <w:szCs w:val="18"/>
        </w:rPr>
        <w:t>o no</w:t>
      </w:r>
      <w:r w:rsidRPr="00AF0261">
        <w:rPr>
          <w:rFonts w:ascii="Arial" w:eastAsia="DIN-Light" w:hAnsi="Arial" w:cs="Arial"/>
          <w:spacing w:val="-2"/>
          <w:sz w:val="18"/>
          <w:szCs w:val="18"/>
        </w:rPr>
        <w:t>t</w:t>
      </w:r>
      <w:r w:rsidRPr="00AF0261">
        <w:rPr>
          <w:rFonts w:ascii="Arial" w:eastAsia="DIN-Light" w:hAnsi="Arial" w:cs="Arial"/>
          <w:sz w:val="18"/>
          <w:szCs w:val="18"/>
        </w:rPr>
        <w:t xml:space="preserve">e the </w:t>
      </w:r>
      <w:r w:rsidRPr="00AF0261">
        <w:rPr>
          <w:rFonts w:ascii="Arial" w:eastAsia="DIN-Light" w:hAnsi="Arial" w:cs="Arial"/>
          <w:spacing w:val="-4"/>
          <w:sz w:val="18"/>
          <w:szCs w:val="18"/>
        </w:rPr>
        <w:t>f</w:t>
      </w:r>
      <w:r w:rsidR="002A0F19" w:rsidRPr="00AF0261">
        <w:rPr>
          <w:rFonts w:ascii="Arial" w:eastAsia="DIN-Light" w:hAnsi="Arial" w:cs="Arial"/>
          <w:spacing w:val="-4"/>
          <w:sz w:val="18"/>
          <w:szCs w:val="18"/>
        </w:rPr>
        <w:t>ollowing:</w:t>
      </w:r>
    </w:p>
    <w:p w14:paraId="0C597741" w14:textId="77777777" w:rsidR="002A0F19" w:rsidRPr="00AF0261" w:rsidRDefault="002A0F19" w:rsidP="002A0F19">
      <w:pPr>
        <w:spacing w:before="27" w:after="0" w:line="240" w:lineRule="auto"/>
        <w:ind w:left="20" w:right="-20"/>
        <w:rPr>
          <w:rFonts w:ascii="Arial" w:eastAsia="DIN-Light" w:hAnsi="Arial" w:cs="Arial"/>
          <w:sz w:val="18"/>
          <w:szCs w:val="18"/>
        </w:rPr>
      </w:pPr>
    </w:p>
    <w:p w14:paraId="5F40A2DF" w14:textId="77777777" w:rsidR="002A0F19" w:rsidRPr="00AF0261" w:rsidRDefault="002A0F19" w:rsidP="00B834AD">
      <w:pPr>
        <w:ind w:left="426" w:hanging="426"/>
        <w:rPr>
          <w:rFonts w:ascii="Arial" w:eastAsia="DIN-Light" w:hAnsi="Arial" w:cs="Arial"/>
          <w:sz w:val="18"/>
          <w:szCs w:val="18"/>
        </w:rPr>
      </w:pPr>
      <w:r w:rsidRPr="00AF0261">
        <w:rPr>
          <w:rFonts w:ascii="Arial" w:eastAsia="DIN-Light" w:hAnsi="Arial" w:cs="Arial"/>
          <w:sz w:val="18"/>
          <w:szCs w:val="18"/>
        </w:rPr>
        <w:t>___</w:t>
      </w:r>
      <w:r w:rsidR="00B834AD" w:rsidRPr="00AF0261">
        <w:rPr>
          <w:rFonts w:ascii="Arial" w:eastAsia="DIN-Light" w:hAnsi="Arial" w:cs="Arial"/>
          <w:sz w:val="18"/>
          <w:szCs w:val="18"/>
        </w:rPr>
        <w:t xml:space="preserve">   </w:t>
      </w:r>
      <w:r w:rsidRPr="00AF0261">
        <w:rPr>
          <w:rFonts w:ascii="Arial" w:eastAsia="DIN-Light" w:hAnsi="Arial" w:cs="Arial"/>
          <w:sz w:val="18"/>
          <w:szCs w:val="18"/>
        </w:rPr>
        <w:t xml:space="preserve">The Trustees will expect reports on the use of any funds granted and may appoint a Trustee or Advisor to </w:t>
      </w:r>
      <w:r w:rsidR="00B834AD" w:rsidRPr="00AF0261">
        <w:rPr>
          <w:rFonts w:ascii="Arial" w:eastAsia="DIN-Light" w:hAnsi="Arial" w:cs="Arial"/>
          <w:sz w:val="18"/>
          <w:szCs w:val="18"/>
        </w:rPr>
        <w:t xml:space="preserve">    </w:t>
      </w:r>
      <w:r w:rsidRPr="00AF0261">
        <w:rPr>
          <w:rFonts w:ascii="Arial" w:eastAsia="DIN-Light" w:hAnsi="Arial" w:cs="Arial"/>
          <w:sz w:val="18"/>
          <w:szCs w:val="18"/>
        </w:rPr>
        <w:t>liaise with the recipient</w:t>
      </w:r>
    </w:p>
    <w:p w14:paraId="4DB52FEF" w14:textId="77777777" w:rsidR="002A0F19" w:rsidRPr="00AF0261" w:rsidRDefault="002A0F19" w:rsidP="00B834AD">
      <w:pPr>
        <w:ind w:left="426" w:hanging="426"/>
        <w:rPr>
          <w:rFonts w:ascii="Arial" w:eastAsia="DIN-Light" w:hAnsi="Arial" w:cs="Arial"/>
          <w:sz w:val="18"/>
          <w:szCs w:val="18"/>
        </w:rPr>
      </w:pPr>
      <w:r w:rsidRPr="00AF0261">
        <w:rPr>
          <w:rFonts w:ascii="Arial" w:eastAsia="DIN-Light" w:hAnsi="Arial" w:cs="Arial"/>
          <w:sz w:val="18"/>
          <w:szCs w:val="18"/>
        </w:rPr>
        <w:t>___</w:t>
      </w:r>
      <w:r w:rsidR="00B834AD" w:rsidRPr="00AF0261">
        <w:rPr>
          <w:rFonts w:ascii="Arial" w:eastAsia="DIN-Light" w:hAnsi="Arial" w:cs="Arial"/>
          <w:sz w:val="18"/>
          <w:szCs w:val="18"/>
        </w:rPr>
        <w:t xml:space="preserve">   </w:t>
      </w:r>
      <w:r w:rsidRPr="00AF0261">
        <w:rPr>
          <w:rFonts w:ascii="Arial" w:eastAsia="DIN-Light" w:hAnsi="Arial" w:cs="Arial"/>
          <w:sz w:val="18"/>
          <w:szCs w:val="18"/>
        </w:rPr>
        <w:t>It is unusual for the Trustees to give individual grants for private study. Any bursary funding awarded will be through an institution, at their discretion</w:t>
      </w:r>
    </w:p>
    <w:p w14:paraId="3AFCC562" w14:textId="77777777" w:rsidR="002A0F19" w:rsidRPr="00AF0261" w:rsidRDefault="002A0F19" w:rsidP="00B834AD">
      <w:pPr>
        <w:ind w:left="426" w:hanging="426"/>
        <w:rPr>
          <w:rFonts w:ascii="Arial" w:eastAsia="DIN-Light" w:hAnsi="Arial" w:cs="Arial"/>
          <w:sz w:val="18"/>
          <w:szCs w:val="18"/>
        </w:rPr>
      </w:pPr>
      <w:r w:rsidRPr="00AF0261">
        <w:rPr>
          <w:rFonts w:ascii="Arial" w:eastAsia="DIN-Light" w:hAnsi="Arial" w:cs="Arial"/>
          <w:sz w:val="18"/>
          <w:szCs w:val="18"/>
        </w:rPr>
        <w:t>___</w:t>
      </w:r>
      <w:r w:rsidR="00B834AD" w:rsidRPr="00AF0261">
        <w:rPr>
          <w:rFonts w:ascii="Arial" w:eastAsia="DIN-Light" w:hAnsi="Arial" w:cs="Arial"/>
          <w:sz w:val="18"/>
          <w:szCs w:val="18"/>
        </w:rPr>
        <w:t xml:space="preserve">   </w:t>
      </w:r>
      <w:r w:rsidRPr="00AF0261">
        <w:rPr>
          <w:rFonts w:ascii="Arial" w:eastAsia="DIN-Light" w:hAnsi="Arial" w:cs="Arial"/>
          <w:sz w:val="18"/>
          <w:szCs w:val="18"/>
        </w:rPr>
        <w:t>Trustees’ meetings are held quarterly - early December, March, June and September. Trustees will consider applications received by the Secretary by the middle of the preceding month</w:t>
      </w:r>
    </w:p>
    <w:p w14:paraId="0E2D071D" w14:textId="26E7C7F9" w:rsidR="0090022D" w:rsidRDefault="002A0F19" w:rsidP="002A0F19">
      <w:pPr>
        <w:rPr>
          <w:rFonts w:ascii="Arial" w:eastAsia="DIN-Light" w:hAnsi="Arial" w:cs="Arial"/>
          <w:sz w:val="18"/>
          <w:szCs w:val="18"/>
        </w:rPr>
      </w:pPr>
      <w:r w:rsidRPr="00AF0261">
        <w:rPr>
          <w:rFonts w:ascii="Arial" w:eastAsia="DIN-Light" w:hAnsi="Arial" w:cs="Arial"/>
          <w:sz w:val="18"/>
          <w:szCs w:val="18"/>
        </w:rPr>
        <w:t>___</w:t>
      </w:r>
      <w:r w:rsidR="00B834AD" w:rsidRPr="00AF0261">
        <w:rPr>
          <w:rFonts w:ascii="Arial" w:eastAsia="DIN-Light" w:hAnsi="Arial" w:cs="Arial"/>
          <w:sz w:val="18"/>
          <w:szCs w:val="18"/>
        </w:rPr>
        <w:t xml:space="preserve">   </w:t>
      </w:r>
      <w:r w:rsidRPr="00AF0261">
        <w:rPr>
          <w:rFonts w:ascii="Arial" w:eastAsia="DIN-Light" w:hAnsi="Arial" w:cs="Arial"/>
          <w:sz w:val="18"/>
          <w:szCs w:val="18"/>
        </w:rPr>
        <w:t>Applicants are asked not to append further information when sending their completed f</w:t>
      </w:r>
      <w:r w:rsidR="004E077F" w:rsidRPr="00AF0261">
        <w:rPr>
          <w:rFonts w:ascii="Arial" w:eastAsia="DIN-Light" w:hAnsi="Arial" w:cs="Arial"/>
          <w:sz w:val="18"/>
          <w:szCs w:val="18"/>
        </w:rPr>
        <w:t>orms</w:t>
      </w:r>
    </w:p>
    <w:p w14:paraId="24EF74A0" w14:textId="1159D773" w:rsidR="00E056D3" w:rsidRDefault="00E056D3" w:rsidP="002A0F19">
      <w:pPr>
        <w:rPr>
          <w:rFonts w:ascii="Arial" w:eastAsia="DIN-Light" w:hAnsi="Arial" w:cs="Arial"/>
          <w:sz w:val="18"/>
          <w:szCs w:val="18"/>
        </w:rPr>
      </w:pPr>
    </w:p>
    <w:p w14:paraId="70769416" w14:textId="6AF8C21E" w:rsidR="004D44A3" w:rsidRPr="00AF0261" w:rsidRDefault="00E056D3" w:rsidP="002A0F19">
      <w:pPr>
        <w:rPr>
          <w:rFonts w:ascii="Arial" w:eastAsia="DIN-Light" w:hAnsi="Arial" w:cs="Arial"/>
          <w:sz w:val="18"/>
          <w:szCs w:val="18"/>
        </w:rPr>
      </w:pPr>
      <w:r w:rsidRPr="00E056D3">
        <w:rPr>
          <w:rFonts w:ascii="Arial" w:eastAsia="DIN-Light" w:hAnsi="Arial" w:cs="Arial"/>
          <w:sz w:val="18"/>
          <w:szCs w:val="18"/>
        </w:rPr>
        <w:t>By accepting your grant award you make a commitment to acknowledge our support publicly. You should do this by featuring our grant award logo on all of your related information, marketing and publicity materials. Please request from our Secretary our logo on receipt of your award.</w:t>
      </w:r>
    </w:p>
    <w:p w14:paraId="101C04CF" w14:textId="77777777" w:rsidR="004D44A3" w:rsidRPr="00AF0261" w:rsidRDefault="004D44A3" w:rsidP="002A0F19">
      <w:pPr>
        <w:rPr>
          <w:rFonts w:ascii="Arial" w:eastAsia="DIN-Light" w:hAnsi="Arial" w:cs="Arial"/>
          <w:sz w:val="18"/>
          <w:szCs w:val="18"/>
        </w:rPr>
      </w:pPr>
    </w:p>
    <w:tbl>
      <w:tblPr>
        <w:tblStyle w:val="PlainTable2"/>
        <w:tblW w:w="0" w:type="auto"/>
        <w:tblBorders>
          <w:top w:val="single" w:sz="12" w:space="0" w:color="ED3EFF"/>
          <w:bottom w:val="single" w:sz="12" w:space="0" w:color="ED3EFF"/>
          <w:insideH w:val="single" w:sz="4" w:space="0" w:color="ED3EFF"/>
          <w:insideV w:val="single" w:sz="4" w:space="0" w:color="ED3EFF"/>
        </w:tblBorders>
        <w:tblLook w:val="05A0" w:firstRow="1" w:lastRow="0" w:firstColumn="1" w:lastColumn="1" w:noHBand="0" w:noVBand="1"/>
      </w:tblPr>
      <w:tblGrid>
        <w:gridCol w:w="9014"/>
      </w:tblGrid>
      <w:tr w:rsidR="004D44A3" w:rsidRPr="00AF0261" w14:paraId="49542E9F" w14:textId="77777777" w:rsidTr="00397889">
        <w:trPr>
          <w:cnfStyle w:val="100000000000" w:firstRow="1" w:lastRow="0"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014" w:type="dxa"/>
            <w:tcBorders>
              <w:bottom w:val="none" w:sz="0" w:space="0" w:color="auto"/>
            </w:tcBorders>
            <w:vAlign w:val="center"/>
          </w:tcPr>
          <w:p w14:paraId="1DF13392" w14:textId="23241155" w:rsidR="004D44A3" w:rsidRPr="00AF0261" w:rsidRDefault="004D44A3" w:rsidP="004D44A3">
            <w:pPr>
              <w:widowControl/>
              <w:spacing w:after="0" w:line="240" w:lineRule="auto"/>
              <w:rPr>
                <w:rFonts w:ascii="Arial" w:hAnsi="Arial" w:cs="Arial"/>
                <w:sz w:val="18"/>
                <w:szCs w:val="18"/>
              </w:rPr>
            </w:pPr>
            <w:r w:rsidRPr="00AF0261">
              <w:rPr>
                <w:rFonts w:ascii="Arial" w:hAnsi="Arial" w:cs="Arial"/>
                <w:color w:val="000000"/>
                <w:sz w:val="18"/>
                <w:szCs w:val="18"/>
              </w:rPr>
              <w:t>Organisation applying</w:t>
            </w:r>
            <w:r w:rsidR="00D21591" w:rsidRPr="00AF0261">
              <w:rPr>
                <w:rFonts w:ascii="Arial" w:hAnsi="Arial" w:cs="Arial"/>
                <w:b w:val="0"/>
                <w:color w:val="000000"/>
                <w:sz w:val="18"/>
                <w:szCs w:val="18"/>
              </w:rPr>
              <w:t xml:space="preserve">  </w:t>
            </w:r>
            <w:r w:rsidR="00D21591">
              <w:rPr>
                <w:rFonts w:ascii="Arial" w:hAnsi="Arial" w:cs="Arial"/>
                <w:b w:val="0"/>
                <w:color w:val="000000"/>
                <w:sz w:val="18"/>
                <w:szCs w:val="18"/>
              </w:rPr>
              <w:t xml:space="preserve">      </w:t>
            </w:r>
          </w:p>
        </w:tc>
      </w:tr>
      <w:tr w:rsidR="004D44A3" w:rsidRPr="00AF0261" w14:paraId="74CE15A1" w14:textId="77777777" w:rsidTr="00397889">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014" w:type="dxa"/>
            <w:tcBorders>
              <w:top w:val="none" w:sz="0" w:space="0" w:color="auto"/>
              <w:bottom w:val="none" w:sz="0" w:space="0" w:color="auto"/>
            </w:tcBorders>
            <w:vAlign w:val="center"/>
          </w:tcPr>
          <w:p w14:paraId="3D8D67A6" w14:textId="2E4E6898" w:rsidR="004D44A3" w:rsidRPr="00AF0261" w:rsidRDefault="004D44A3" w:rsidP="004D44A3">
            <w:pPr>
              <w:widowControl/>
              <w:spacing w:after="0" w:line="240" w:lineRule="auto"/>
              <w:rPr>
                <w:rFonts w:ascii="Arial" w:hAnsi="Arial" w:cs="Arial"/>
                <w:b w:val="0"/>
                <w:sz w:val="18"/>
                <w:szCs w:val="18"/>
              </w:rPr>
            </w:pPr>
            <w:r w:rsidRPr="00AF0261">
              <w:rPr>
                <w:rFonts w:ascii="Arial" w:hAnsi="Arial" w:cs="Arial"/>
                <w:b w:val="0"/>
                <w:color w:val="000000"/>
                <w:sz w:val="18"/>
                <w:szCs w:val="18"/>
              </w:rPr>
              <w:t>Address</w:t>
            </w:r>
            <w:r w:rsidR="00AF0261" w:rsidRPr="00AF0261">
              <w:rPr>
                <w:rFonts w:ascii="Arial" w:hAnsi="Arial" w:cs="Arial"/>
                <w:b w:val="0"/>
                <w:color w:val="000000"/>
                <w:sz w:val="18"/>
                <w:szCs w:val="18"/>
              </w:rPr>
              <w:t xml:space="preserve">  </w:t>
            </w:r>
            <w:r w:rsidR="00DA12DE">
              <w:rPr>
                <w:rFonts w:ascii="Arial" w:hAnsi="Arial" w:cs="Arial"/>
                <w:b w:val="0"/>
                <w:color w:val="000000"/>
                <w:sz w:val="18"/>
                <w:szCs w:val="18"/>
              </w:rPr>
              <w:t xml:space="preserve">      </w:t>
            </w:r>
          </w:p>
        </w:tc>
      </w:tr>
      <w:tr w:rsidR="004D44A3" w:rsidRPr="00AF0261" w14:paraId="01C768A3" w14:textId="77777777" w:rsidTr="00397889">
        <w:trPr>
          <w:trHeight w:val="509"/>
        </w:trPr>
        <w:tc>
          <w:tcPr>
            <w:cnfStyle w:val="001000000000" w:firstRow="0" w:lastRow="0" w:firstColumn="1" w:lastColumn="0" w:oddVBand="0" w:evenVBand="0" w:oddHBand="0" w:evenHBand="0" w:firstRowFirstColumn="0" w:firstRowLastColumn="0" w:lastRowFirstColumn="0" w:lastRowLastColumn="0"/>
            <w:tcW w:w="9014" w:type="dxa"/>
            <w:vAlign w:val="center"/>
          </w:tcPr>
          <w:p w14:paraId="2120C8E3" w14:textId="7587B3ED" w:rsidR="004D44A3" w:rsidRPr="00AF0261" w:rsidRDefault="004D44A3" w:rsidP="004D44A3">
            <w:pPr>
              <w:widowControl/>
              <w:spacing w:after="0" w:line="240" w:lineRule="auto"/>
              <w:rPr>
                <w:rFonts w:ascii="Arial" w:hAnsi="Arial" w:cs="Arial"/>
                <w:b w:val="0"/>
                <w:color w:val="000000"/>
                <w:sz w:val="18"/>
                <w:szCs w:val="18"/>
              </w:rPr>
            </w:pPr>
            <w:r w:rsidRPr="00AF0261">
              <w:rPr>
                <w:rFonts w:ascii="Arial" w:hAnsi="Arial" w:cs="Arial"/>
                <w:b w:val="0"/>
                <w:color w:val="000000"/>
                <w:sz w:val="18"/>
                <w:szCs w:val="18"/>
              </w:rPr>
              <w:t>Contact name</w:t>
            </w:r>
            <w:r w:rsidR="00AF0261" w:rsidRPr="00AF0261">
              <w:rPr>
                <w:rFonts w:ascii="Arial" w:hAnsi="Arial" w:cs="Arial"/>
                <w:b w:val="0"/>
                <w:color w:val="000000"/>
                <w:sz w:val="18"/>
                <w:szCs w:val="18"/>
              </w:rPr>
              <w:t xml:space="preserve">  </w:t>
            </w:r>
            <w:r w:rsidR="00DA12DE">
              <w:rPr>
                <w:rFonts w:ascii="Arial" w:hAnsi="Arial" w:cs="Arial"/>
                <w:b w:val="0"/>
                <w:color w:val="000000"/>
                <w:sz w:val="18"/>
                <w:szCs w:val="18"/>
              </w:rPr>
              <w:t xml:space="preserve">      </w:t>
            </w:r>
          </w:p>
        </w:tc>
      </w:tr>
      <w:tr w:rsidR="00CE0644" w:rsidRPr="00AF0261" w14:paraId="2EEAC96B" w14:textId="77777777" w:rsidTr="00397889">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014" w:type="dxa"/>
            <w:tcBorders>
              <w:top w:val="none" w:sz="0" w:space="0" w:color="auto"/>
              <w:bottom w:val="none" w:sz="0" w:space="0" w:color="auto"/>
            </w:tcBorders>
            <w:vAlign w:val="center"/>
          </w:tcPr>
          <w:p w14:paraId="5A05E338" w14:textId="588F32C5" w:rsidR="00CE0644" w:rsidRPr="00AF0261" w:rsidRDefault="00CE0644" w:rsidP="00CE0644">
            <w:pPr>
              <w:widowControl/>
              <w:spacing w:after="0" w:line="240" w:lineRule="auto"/>
              <w:rPr>
                <w:rFonts w:ascii="Arial" w:hAnsi="Arial" w:cs="Arial"/>
                <w:b w:val="0"/>
                <w:color w:val="000000"/>
                <w:sz w:val="18"/>
                <w:szCs w:val="18"/>
              </w:rPr>
            </w:pPr>
            <w:r w:rsidRPr="00AF0261">
              <w:rPr>
                <w:rFonts w:ascii="Arial" w:hAnsi="Arial" w:cs="Arial"/>
                <w:b w:val="0"/>
                <w:color w:val="000000"/>
                <w:sz w:val="18"/>
                <w:szCs w:val="18"/>
              </w:rPr>
              <w:t>Email</w:t>
            </w:r>
            <w:r w:rsidR="00AF0261" w:rsidRPr="00AF0261">
              <w:rPr>
                <w:rFonts w:ascii="Arial" w:hAnsi="Arial" w:cs="Arial"/>
                <w:b w:val="0"/>
                <w:color w:val="000000"/>
                <w:sz w:val="18"/>
                <w:szCs w:val="18"/>
              </w:rPr>
              <w:t xml:space="preserve">  </w:t>
            </w:r>
            <w:r w:rsidR="00DA12DE">
              <w:rPr>
                <w:rFonts w:ascii="Arial" w:hAnsi="Arial" w:cs="Arial"/>
                <w:b w:val="0"/>
                <w:color w:val="000000"/>
                <w:sz w:val="18"/>
                <w:szCs w:val="18"/>
              </w:rPr>
              <w:t xml:space="preserve">      </w:t>
            </w:r>
          </w:p>
        </w:tc>
      </w:tr>
      <w:tr w:rsidR="00CE0644" w:rsidRPr="00AF0261" w14:paraId="5EA7A88D" w14:textId="77777777" w:rsidTr="00397889">
        <w:trPr>
          <w:trHeight w:val="509"/>
        </w:trPr>
        <w:tc>
          <w:tcPr>
            <w:cnfStyle w:val="001000000000" w:firstRow="0" w:lastRow="0" w:firstColumn="1" w:lastColumn="0" w:oddVBand="0" w:evenVBand="0" w:oddHBand="0" w:evenHBand="0" w:firstRowFirstColumn="0" w:firstRowLastColumn="0" w:lastRowFirstColumn="0" w:lastRowLastColumn="0"/>
            <w:tcW w:w="9014" w:type="dxa"/>
            <w:vAlign w:val="center"/>
          </w:tcPr>
          <w:p w14:paraId="003DD1D6" w14:textId="56C2038A" w:rsidR="00CE0644" w:rsidRPr="00AF0261" w:rsidRDefault="00CE0644" w:rsidP="00CE0644">
            <w:pPr>
              <w:widowControl/>
              <w:spacing w:after="0" w:line="240" w:lineRule="auto"/>
              <w:rPr>
                <w:rFonts w:ascii="Arial" w:hAnsi="Arial" w:cs="Arial"/>
                <w:b w:val="0"/>
                <w:color w:val="000000"/>
                <w:sz w:val="18"/>
                <w:szCs w:val="18"/>
              </w:rPr>
            </w:pPr>
            <w:r w:rsidRPr="00AF0261">
              <w:rPr>
                <w:rFonts w:ascii="Arial" w:hAnsi="Arial" w:cs="Arial"/>
                <w:b w:val="0"/>
                <w:color w:val="000000"/>
                <w:sz w:val="18"/>
                <w:szCs w:val="18"/>
              </w:rPr>
              <w:t>Telephone</w:t>
            </w:r>
            <w:r w:rsidR="00AF0261" w:rsidRPr="00AF0261">
              <w:rPr>
                <w:rFonts w:ascii="Arial" w:hAnsi="Arial" w:cs="Arial"/>
                <w:b w:val="0"/>
                <w:color w:val="000000"/>
                <w:sz w:val="18"/>
                <w:szCs w:val="18"/>
              </w:rPr>
              <w:t xml:space="preserve">  </w:t>
            </w:r>
            <w:r w:rsidR="00DA12DE">
              <w:rPr>
                <w:rFonts w:ascii="Arial" w:hAnsi="Arial" w:cs="Arial"/>
                <w:b w:val="0"/>
                <w:color w:val="000000"/>
                <w:sz w:val="18"/>
                <w:szCs w:val="18"/>
              </w:rPr>
              <w:t xml:space="preserve">      </w:t>
            </w:r>
          </w:p>
        </w:tc>
      </w:tr>
      <w:tr w:rsidR="00CE0644" w:rsidRPr="00AF0261" w14:paraId="745F8555" w14:textId="77777777" w:rsidTr="00397889">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014" w:type="dxa"/>
            <w:tcBorders>
              <w:top w:val="none" w:sz="0" w:space="0" w:color="auto"/>
              <w:bottom w:val="none" w:sz="0" w:space="0" w:color="auto"/>
            </w:tcBorders>
            <w:vAlign w:val="center"/>
          </w:tcPr>
          <w:p w14:paraId="60FA10B3" w14:textId="086734D6" w:rsidR="00CE0644" w:rsidRPr="00AF0261" w:rsidRDefault="00CE0644" w:rsidP="00CE0644">
            <w:pPr>
              <w:widowControl/>
              <w:spacing w:after="0" w:line="240" w:lineRule="auto"/>
              <w:rPr>
                <w:rFonts w:ascii="Arial" w:hAnsi="Arial" w:cs="Arial"/>
                <w:color w:val="000000"/>
                <w:sz w:val="18"/>
                <w:szCs w:val="18"/>
              </w:rPr>
            </w:pPr>
            <w:r w:rsidRPr="00AF0261">
              <w:rPr>
                <w:rFonts w:ascii="Arial" w:hAnsi="Arial" w:cs="Arial"/>
                <w:color w:val="000000"/>
                <w:sz w:val="18"/>
                <w:szCs w:val="18"/>
              </w:rPr>
              <w:t>Project title</w:t>
            </w:r>
            <w:r w:rsidR="00AF0261" w:rsidRPr="00600A8C">
              <w:rPr>
                <w:rFonts w:ascii="Arial" w:hAnsi="Arial" w:cs="Arial"/>
                <w:b w:val="0"/>
                <w:color w:val="000000"/>
                <w:sz w:val="18"/>
                <w:szCs w:val="18"/>
              </w:rPr>
              <w:t xml:space="preserve">  </w:t>
            </w:r>
            <w:r w:rsidR="00DA12DE">
              <w:rPr>
                <w:rFonts w:ascii="Arial" w:hAnsi="Arial" w:cs="Arial"/>
                <w:b w:val="0"/>
                <w:color w:val="000000"/>
                <w:sz w:val="18"/>
                <w:szCs w:val="18"/>
              </w:rPr>
              <w:t xml:space="preserve">      </w:t>
            </w:r>
          </w:p>
        </w:tc>
      </w:tr>
      <w:tr w:rsidR="00CE0644" w:rsidRPr="00AF0261" w14:paraId="60B43AE6" w14:textId="77777777" w:rsidTr="00397889">
        <w:trPr>
          <w:trHeight w:val="509"/>
        </w:trPr>
        <w:tc>
          <w:tcPr>
            <w:cnfStyle w:val="001000000000" w:firstRow="0" w:lastRow="0" w:firstColumn="1" w:lastColumn="0" w:oddVBand="0" w:evenVBand="0" w:oddHBand="0" w:evenHBand="0" w:firstRowFirstColumn="0" w:firstRowLastColumn="0" w:lastRowFirstColumn="0" w:lastRowLastColumn="0"/>
            <w:tcW w:w="9014" w:type="dxa"/>
            <w:vAlign w:val="center"/>
          </w:tcPr>
          <w:p w14:paraId="0F8AF3B6" w14:textId="201829DB" w:rsidR="00CE0644" w:rsidRPr="00AF0261" w:rsidRDefault="00CE0644" w:rsidP="00CE0644">
            <w:pPr>
              <w:widowControl/>
              <w:spacing w:after="0" w:line="240" w:lineRule="auto"/>
              <w:rPr>
                <w:rFonts w:ascii="Arial" w:hAnsi="Arial" w:cs="Arial"/>
                <w:b w:val="0"/>
                <w:color w:val="000000"/>
                <w:sz w:val="18"/>
                <w:szCs w:val="18"/>
              </w:rPr>
            </w:pPr>
            <w:r w:rsidRPr="00AF0261">
              <w:rPr>
                <w:rFonts w:ascii="Arial" w:hAnsi="Arial" w:cs="Arial"/>
                <w:b w:val="0"/>
                <w:color w:val="000000"/>
                <w:sz w:val="18"/>
                <w:szCs w:val="18"/>
              </w:rPr>
              <w:t>£ grant applied for</w:t>
            </w:r>
            <w:r w:rsidR="00AF0261" w:rsidRPr="00AF0261">
              <w:rPr>
                <w:rFonts w:ascii="Arial" w:hAnsi="Arial" w:cs="Arial"/>
                <w:b w:val="0"/>
                <w:color w:val="000000"/>
                <w:sz w:val="18"/>
                <w:szCs w:val="18"/>
              </w:rPr>
              <w:t xml:space="preserve">  </w:t>
            </w:r>
            <w:r w:rsidR="00DA12DE">
              <w:rPr>
                <w:rFonts w:ascii="Arial" w:hAnsi="Arial" w:cs="Arial"/>
                <w:b w:val="0"/>
                <w:color w:val="000000"/>
                <w:sz w:val="18"/>
                <w:szCs w:val="18"/>
              </w:rPr>
              <w:t xml:space="preserve">      </w:t>
            </w:r>
          </w:p>
        </w:tc>
      </w:tr>
    </w:tbl>
    <w:p w14:paraId="7D4462B7" w14:textId="77777777" w:rsidR="004D44A3" w:rsidRPr="00AF0261" w:rsidRDefault="004D44A3">
      <w:pPr>
        <w:rPr>
          <w:rFonts w:ascii="Arial" w:hAnsi="Arial" w:cs="Arial"/>
          <w:sz w:val="18"/>
          <w:szCs w:val="18"/>
        </w:rPr>
      </w:pPr>
    </w:p>
    <w:p w14:paraId="438C0C87" w14:textId="77777777" w:rsidR="009167E2" w:rsidRPr="00AF0261" w:rsidRDefault="009167E2">
      <w:pPr>
        <w:rPr>
          <w:rFonts w:ascii="Arial" w:hAnsi="Arial" w:cs="Arial"/>
          <w:sz w:val="18"/>
          <w:szCs w:val="18"/>
        </w:rPr>
      </w:pPr>
    </w:p>
    <w:tbl>
      <w:tblPr>
        <w:tblStyle w:val="PlainTable2"/>
        <w:tblW w:w="0" w:type="auto"/>
        <w:tblBorders>
          <w:top w:val="single" w:sz="12" w:space="0" w:color="ED3EFF"/>
          <w:bottom w:val="none" w:sz="0" w:space="0" w:color="auto"/>
          <w:insideH w:val="single" w:sz="4" w:space="0" w:color="ED3EFF"/>
          <w:insideV w:val="single" w:sz="12" w:space="0" w:color="ED3EFF"/>
        </w:tblBorders>
        <w:tblLook w:val="04A0" w:firstRow="1" w:lastRow="0" w:firstColumn="1" w:lastColumn="0" w:noHBand="0" w:noVBand="1"/>
      </w:tblPr>
      <w:tblGrid>
        <w:gridCol w:w="9010"/>
      </w:tblGrid>
      <w:tr w:rsidR="009167E2" w:rsidRPr="00AF0261" w14:paraId="32E5EEBA" w14:textId="77777777" w:rsidTr="00126012">
        <w:trPr>
          <w:cnfStyle w:val="100000000000" w:firstRow="1" w:lastRow="0" w:firstColumn="0" w:lastColumn="0" w:oddVBand="0" w:evenVBand="0" w:oddHBand="0"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010" w:type="dxa"/>
            <w:tcBorders>
              <w:bottom w:val="none" w:sz="0" w:space="0" w:color="auto"/>
            </w:tcBorders>
          </w:tcPr>
          <w:p w14:paraId="6EC96F3B" w14:textId="0CD7C5C6" w:rsidR="009167E2" w:rsidRPr="00AF0261" w:rsidRDefault="00695678" w:rsidP="00126012">
            <w:pPr>
              <w:widowControl/>
              <w:spacing w:before="40" w:afterLines="20" w:after="48" w:line="240" w:lineRule="auto"/>
              <w:rPr>
                <w:rFonts w:ascii="Arial" w:hAnsi="Arial" w:cs="Arial"/>
                <w:bCs w:val="0"/>
                <w:color w:val="000000"/>
                <w:sz w:val="18"/>
                <w:szCs w:val="18"/>
              </w:rPr>
            </w:pPr>
            <w:r w:rsidRPr="00BD7D82">
              <w:rPr>
                <w:rFonts w:ascii="Arial" w:hAnsi="Arial" w:cs="Arial"/>
                <w:color w:val="000000"/>
                <w:sz w:val="18"/>
                <w:szCs w:val="18"/>
              </w:rPr>
              <w:t>Description of project</w:t>
            </w:r>
            <w:r w:rsidR="00374561" w:rsidRPr="00AF0261">
              <w:rPr>
                <w:rFonts w:ascii="Arial" w:hAnsi="Arial" w:cs="Arial"/>
                <w:b w:val="0"/>
                <w:color w:val="000000"/>
                <w:sz w:val="18"/>
                <w:szCs w:val="18"/>
              </w:rPr>
              <w:t>:</w:t>
            </w:r>
          </w:p>
          <w:p w14:paraId="40BD229E" w14:textId="5C0D8A57" w:rsidR="00126012" w:rsidRPr="00AF0261" w:rsidRDefault="00126012" w:rsidP="00126012">
            <w:pPr>
              <w:widowControl/>
              <w:spacing w:before="40" w:afterLines="20" w:after="48" w:line="240" w:lineRule="auto"/>
              <w:rPr>
                <w:rFonts w:ascii="Arial" w:hAnsi="Arial" w:cs="Arial"/>
                <w:b w:val="0"/>
                <w:sz w:val="18"/>
                <w:szCs w:val="18"/>
              </w:rPr>
            </w:pPr>
          </w:p>
        </w:tc>
      </w:tr>
      <w:tr w:rsidR="00695678" w:rsidRPr="00AF0261" w14:paraId="3F91AE4A" w14:textId="77777777" w:rsidTr="00126012">
        <w:trPr>
          <w:cnfStyle w:val="000000100000" w:firstRow="0" w:lastRow="0" w:firstColumn="0" w:lastColumn="0" w:oddVBand="0" w:evenVBand="0" w:oddHBand="1"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010" w:type="dxa"/>
            <w:tcBorders>
              <w:top w:val="none" w:sz="0" w:space="0" w:color="auto"/>
              <w:bottom w:val="none" w:sz="0" w:space="0" w:color="auto"/>
            </w:tcBorders>
          </w:tcPr>
          <w:p w14:paraId="3A041B8E" w14:textId="77777777" w:rsidR="00695678" w:rsidRPr="00AF0261" w:rsidRDefault="00695678" w:rsidP="00126012">
            <w:pPr>
              <w:widowControl/>
              <w:spacing w:before="40" w:afterLines="20" w:after="48" w:line="240" w:lineRule="auto"/>
              <w:rPr>
                <w:rFonts w:ascii="Arial" w:hAnsi="Arial" w:cs="Arial"/>
                <w:b w:val="0"/>
                <w:sz w:val="18"/>
                <w:szCs w:val="18"/>
              </w:rPr>
            </w:pPr>
            <w:r w:rsidRPr="00BD7D82">
              <w:rPr>
                <w:rFonts w:ascii="Arial" w:hAnsi="Arial" w:cs="Arial"/>
                <w:color w:val="000000"/>
                <w:sz w:val="18"/>
                <w:szCs w:val="18"/>
              </w:rPr>
              <w:t>Expected outcomes /benefits</w:t>
            </w:r>
            <w:r w:rsidR="00374561" w:rsidRPr="00AF0261">
              <w:rPr>
                <w:rFonts w:ascii="Arial" w:hAnsi="Arial" w:cs="Arial"/>
                <w:b w:val="0"/>
                <w:color w:val="000000"/>
                <w:sz w:val="18"/>
                <w:szCs w:val="18"/>
              </w:rPr>
              <w:t>:</w:t>
            </w:r>
          </w:p>
          <w:p w14:paraId="4AA1E316" w14:textId="77777777" w:rsidR="00695678" w:rsidRPr="00AF0261" w:rsidRDefault="00695678" w:rsidP="00126012">
            <w:pPr>
              <w:spacing w:before="40" w:afterLines="20" w:after="48" w:line="240" w:lineRule="auto"/>
              <w:rPr>
                <w:rFonts w:ascii="Arial" w:hAnsi="Arial" w:cs="Arial"/>
                <w:b w:val="0"/>
                <w:sz w:val="18"/>
                <w:szCs w:val="18"/>
              </w:rPr>
            </w:pPr>
          </w:p>
        </w:tc>
      </w:tr>
      <w:tr w:rsidR="00695678" w:rsidRPr="00AF0261" w14:paraId="168FB302" w14:textId="77777777" w:rsidTr="00126012">
        <w:trPr>
          <w:trHeight w:val="2268"/>
        </w:trPr>
        <w:tc>
          <w:tcPr>
            <w:cnfStyle w:val="001000000000" w:firstRow="0" w:lastRow="0" w:firstColumn="1" w:lastColumn="0" w:oddVBand="0" w:evenVBand="0" w:oddHBand="0" w:evenHBand="0" w:firstRowFirstColumn="0" w:firstRowLastColumn="0" w:lastRowFirstColumn="0" w:lastRowLastColumn="0"/>
            <w:tcW w:w="9010" w:type="dxa"/>
          </w:tcPr>
          <w:p w14:paraId="52D82AEB" w14:textId="20365A4D" w:rsidR="00695678" w:rsidRPr="00BD7D82" w:rsidRDefault="00695678" w:rsidP="00126012">
            <w:pPr>
              <w:widowControl/>
              <w:spacing w:before="40" w:afterLines="20" w:after="48" w:line="240" w:lineRule="auto"/>
              <w:rPr>
                <w:rFonts w:ascii="Arial" w:hAnsi="Arial" w:cs="Arial"/>
                <w:b w:val="0"/>
                <w:bCs w:val="0"/>
                <w:color w:val="000000"/>
                <w:sz w:val="18"/>
                <w:szCs w:val="18"/>
              </w:rPr>
            </w:pPr>
            <w:r w:rsidRPr="00B17536">
              <w:rPr>
                <w:rFonts w:ascii="Arial" w:hAnsi="Arial" w:cs="Arial"/>
                <w:color w:val="000000"/>
                <w:sz w:val="18"/>
                <w:szCs w:val="18"/>
              </w:rPr>
              <w:t>How any grant would be used</w:t>
            </w:r>
            <w:r w:rsidR="00374561" w:rsidRPr="00BD7D82">
              <w:rPr>
                <w:rFonts w:ascii="Arial" w:hAnsi="Arial" w:cs="Arial"/>
                <w:b w:val="0"/>
                <w:color w:val="000000"/>
                <w:sz w:val="18"/>
                <w:szCs w:val="18"/>
              </w:rPr>
              <w:t>:</w:t>
            </w:r>
          </w:p>
          <w:p w14:paraId="49F351A3" w14:textId="77777777" w:rsidR="00695678" w:rsidRPr="00BD7D82" w:rsidRDefault="00695678" w:rsidP="00126012">
            <w:pPr>
              <w:spacing w:before="40" w:afterLines="20" w:after="48" w:line="240" w:lineRule="auto"/>
              <w:rPr>
                <w:rFonts w:ascii="Arial" w:hAnsi="Arial" w:cs="Arial"/>
                <w:b w:val="0"/>
                <w:sz w:val="18"/>
                <w:szCs w:val="18"/>
              </w:rPr>
            </w:pPr>
          </w:p>
        </w:tc>
      </w:tr>
      <w:tr w:rsidR="00695678" w:rsidRPr="00AF0261" w14:paraId="6D044D08" w14:textId="77777777" w:rsidTr="00126012">
        <w:trPr>
          <w:cnfStyle w:val="000000100000" w:firstRow="0" w:lastRow="0" w:firstColumn="0" w:lastColumn="0" w:oddVBand="0" w:evenVBand="0" w:oddHBand="1"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010" w:type="dxa"/>
            <w:tcBorders>
              <w:top w:val="none" w:sz="0" w:space="0" w:color="auto"/>
              <w:bottom w:val="none" w:sz="0" w:space="0" w:color="auto"/>
            </w:tcBorders>
          </w:tcPr>
          <w:p w14:paraId="21D31092" w14:textId="1F1E492C" w:rsidR="00695678" w:rsidRPr="00BD7D82" w:rsidRDefault="00695678" w:rsidP="00126012">
            <w:pPr>
              <w:widowControl/>
              <w:spacing w:before="40" w:afterLines="20" w:after="48" w:line="240" w:lineRule="auto"/>
              <w:rPr>
                <w:rFonts w:ascii="Arial" w:hAnsi="Arial" w:cs="Arial"/>
                <w:b w:val="0"/>
                <w:bCs w:val="0"/>
                <w:color w:val="000000"/>
                <w:sz w:val="18"/>
                <w:szCs w:val="18"/>
              </w:rPr>
            </w:pPr>
            <w:r w:rsidRPr="00B17536">
              <w:rPr>
                <w:rFonts w:ascii="Arial" w:hAnsi="Arial" w:cs="Arial"/>
                <w:color w:val="000000"/>
                <w:sz w:val="18"/>
                <w:szCs w:val="18"/>
              </w:rPr>
              <w:t>Other organisations approached and grants committed or anticipated</w:t>
            </w:r>
            <w:r w:rsidR="00374561" w:rsidRPr="00BD7D82">
              <w:rPr>
                <w:rFonts w:ascii="Arial" w:hAnsi="Arial" w:cs="Arial"/>
                <w:b w:val="0"/>
                <w:color w:val="000000"/>
                <w:sz w:val="18"/>
                <w:szCs w:val="18"/>
              </w:rPr>
              <w:t>:</w:t>
            </w:r>
          </w:p>
          <w:p w14:paraId="392F7766" w14:textId="77777777" w:rsidR="00695678" w:rsidRPr="00BD7D82" w:rsidRDefault="00695678" w:rsidP="00126012">
            <w:pPr>
              <w:spacing w:before="40" w:afterLines="20" w:after="48" w:line="240" w:lineRule="auto"/>
              <w:rPr>
                <w:rFonts w:ascii="Arial" w:hAnsi="Arial" w:cs="Arial"/>
                <w:b w:val="0"/>
                <w:sz w:val="18"/>
                <w:szCs w:val="18"/>
              </w:rPr>
            </w:pPr>
          </w:p>
        </w:tc>
      </w:tr>
      <w:tr w:rsidR="00695678" w:rsidRPr="00AF0261" w14:paraId="1A4D5B53" w14:textId="77777777" w:rsidTr="00126012">
        <w:trPr>
          <w:trHeight w:val="2268"/>
        </w:trPr>
        <w:tc>
          <w:tcPr>
            <w:cnfStyle w:val="001000000000" w:firstRow="0" w:lastRow="0" w:firstColumn="1" w:lastColumn="0" w:oddVBand="0" w:evenVBand="0" w:oddHBand="0" w:evenHBand="0" w:firstRowFirstColumn="0" w:firstRowLastColumn="0" w:lastRowFirstColumn="0" w:lastRowLastColumn="0"/>
            <w:tcW w:w="9010" w:type="dxa"/>
          </w:tcPr>
          <w:p w14:paraId="590C28F6" w14:textId="77777777" w:rsidR="00695678" w:rsidRPr="00AF0261" w:rsidRDefault="00695678" w:rsidP="00126012">
            <w:pPr>
              <w:widowControl/>
              <w:spacing w:before="40" w:afterLines="20" w:after="48" w:line="240" w:lineRule="auto"/>
              <w:rPr>
                <w:rFonts w:ascii="Arial" w:hAnsi="Arial" w:cs="Arial"/>
                <w:b w:val="0"/>
                <w:sz w:val="18"/>
                <w:szCs w:val="18"/>
              </w:rPr>
            </w:pPr>
            <w:r w:rsidRPr="00BD7D82">
              <w:rPr>
                <w:rFonts w:ascii="Arial" w:hAnsi="Arial" w:cs="Arial"/>
                <w:color w:val="000000"/>
                <w:sz w:val="18"/>
                <w:szCs w:val="18"/>
              </w:rPr>
              <w:t>Other comments</w:t>
            </w:r>
            <w:r w:rsidR="00374561" w:rsidRPr="00AF0261">
              <w:rPr>
                <w:rFonts w:ascii="Arial" w:hAnsi="Arial" w:cs="Arial"/>
                <w:b w:val="0"/>
                <w:color w:val="000000"/>
                <w:sz w:val="18"/>
                <w:szCs w:val="18"/>
              </w:rPr>
              <w:t>:</w:t>
            </w:r>
          </w:p>
          <w:p w14:paraId="428C455A" w14:textId="77777777" w:rsidR="00695678" w:rsidRPr="00AF0261" w:rsidRDefault="00695678" w:rsidP="00126012">
            <w:pPr>
              <w:spacing w:before="40" w:afterLines="20" w:after="48" w:line="240" w:lineRule="auto"/>
              <w:rPr>
                <w:rFonts w:ascii="Arial" w:hAnsi="Arial" w:cs="Arial"/>
                <w:b w:val="0"/>
                <w:sz w:val="18"/>
                <w:szCs w:val="18"/>
              </w:rPr>
            </w:pPr>
          </w:p>
        </w:tc>
      </w:tr>
    </w:tbl>
    <w:p w14:paraId="24B53986" w14:textId="77777777" w:rsidR="009167E2" w:rsidRPr="00AF0261" w:rsidRDefault="009167E2">
      <w:pPr>
        <w:rPr>
          <w:rFonts w:ascii="Arial" w:hAnsi="Arial" w:cs="Arial"/>
          <w:sz w:val="18"/>
          <w:szCs w:val="18"/>
        </w:rPr>
      </w:pPr>
    </w:p>
    <w:sectPr w:rsidR="009167E2" w:rsidRPr="00AF0261" w:rsidSect="0090022D">
      <w:pgSz w:w="11900" w:h="16840"/>
      <w:pgMar w:top="894" w:right="1440" w:bottom="11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IN">
    <w:altName w:val="DIN"/>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idot">
    <w:altName w:val="Didot"/>
    <w:panose1 w:val="02000503000000020003"/>
    <w:charset w:val="B1"/>
    <w:family w:val="auto"/>
    <w:pitch w:val="variable"/>
    <w:sig w:usb0="80000867" w:usb1="00000000" w:usb2="00000000" w:usb3="00000000" w:csb0="000001FB" w:csb1="00000000"/>
  </w:font>
  <w:font w:name="DIN-Light">
    <w:altName w:val="DIN-Light"/>
    <w:panose1 w:val="00000000000000000000"/>
    <w:charset w:val="00"/>
    <w:family w:val="auto"/>
    <w:notTrueType/>
    <w:pitch w:val="variable"/>
    <w:sig w:usb0="00000003" w:usb1="00000000" w:usb2="00000000" w:usb3="00000000" w:csb0="00000001" w:csb1="00000000"/>
  </w:font>
  <w:font w:name="DIN-Medium">
    <w:altName w:val="DIN-Medium"/>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307"/>
    <w:rsid w:val="000532FB"/>
    <w:rsid w:val="000F60E7"/>
    <w:rsid w:val="00123577"/>
    <w:rsid w:val="00126012"/>
    <w:rsid w:val="00140E6C"/>
    <w:rsid w:val="00163135"/>
    <w:rsid w:val="002619F1"/>
    <w:rsid w:val="0029599E"/>
    <w:rsid w:val="002A0F19"/>
    <w:rsid w:val="00355F9B"/>
    <w:rsid w:val="00374561"/>
    <w:rsid w:val="00397889"/>
    <w:rsid w:val="003A5CEC"/>
    <w:rsid w:val="003D0E6E"/>
    <w:rsid w:val="00421460"/>
    <w:rsid w:val="004A49BD"/>
    <w:rsid w:val="004B0C67"/>
    <w:rsid w:val="004D44A3"/>
    <w:rsid w:val="004E077F"/>
    <w:rsid w:val="00525E11"/>
    <w:rsid w:val="00600A8C"/>
    <w:rsid w:val="00607056"/>
    <w:rsid w:val="006122BF"/>
    <w:rsid w:val="00695678"/>
    <w:rsid w:val="00707206"/>
    <w:rsid w:val="007D42C3"/>
    <w:rsid w:val="008278A4"/>
    <w:rsid w:val="008B68D3"/>
    <w:rsid w:val="0090022D"/>
    <w:rsid w:val="009167E2"/>
    <w:rsid w:val="009E7283"/>
    <w:rsid w:val="00A05282"/>
    <w:rsid w:val="00A06CBC"/>
    <w:rsid w:val="00A34F98"/>
    <w:rsid w:val="00A83EC2"/>
    <w:rsid w:val="00A904C1"/>
    <w:rsid w:val="00A9403D"/>
    <w:rsid w:val="00AC420C"/>
    <w:rsid w:val="00AF0018"/>
    <w:rsid w:val="00AF0261"/>
    <w:rsid w:val="00B17536"/>
    <w:rsid w:val="00B834AD"/>
    <w:rsid w:val="00B83836"/>
    <w:rsid w:val="00BC0F59"/>
    <w:rsid w:val="00BD7D82"/>
    <w:rsid w:val="00C67FD0"/>
    <w:rsid w:val="00C760A3"/>
    <w:rsid w:val="00CE0644"/>
    <w:rsid w:val="00D11715"/>
    <w:rsid w:val="00D21591"/>
    <w:rsid w:val="00D40D61"/>
    <w:rsid w:val="00D60118"/>
    <w:rsid w:val="00DA12DE"/>
    <w:rsid w:val="00E00D41"/>
    <w:rsid w:val="00E013A6"/>
    <w:rsid w:val="00E056D3"/>
    <w:rsid w:val="00E60629"/>
    <w:rsid w:val="00E94307"/>
    <w:rsid w:val="00EA6882"/>
    <w:rsid w:val="00EB3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ED11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0629"/>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018"/>
    <w:rPr>
      <w:color w:val="0563C1" w:themeColor="hyperlink"/>
      <w:u w:val="single"/>
    </w:rPr>
  </w:style>
  <w:style w:type="character" w:styleId="UnresolvedMention">
    <w:name w:val="Unresolved Mention"/>
    <w:basedOn w:val="DefaultParagraphFont"/>
    <w:uiPriority w:val="99"/>
    <w:rsid w:val="00AF0018"/>
    <w:rPr>
      <w:color w:val="605E5C"/>
      <w:shd w:val="clear" w:color="auto" w:fill="E1DFDD"/>
    </w:rPr>
  </w:style>
  <w:style w:type="table" w:styleId="TableGrid">
    <w:name w:val="Table Grid"/>
    <w:basedOn w:val="TableNormal"/>
    <w:uiPriority w:val="39"/>
    <w:rsid w:val="00261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619F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2">
    <w:name w:val="Grid Table 1 Light Accent 2"/>
    <w:basedOn w:val="TableNormal"/>
    <w:uiPriority w:val="46"/>
    <w:rsid w:val="002619F1"/>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PlainTable4">
    <w:name w:val="Plain Table 4"/>
    <w:basedOn w:val="TableNormal"/>
    <w:uiPriority w:val="44"/>
    <w:rsid w:val="002619F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2619F1"/>
    <w:rPr>
      <w:sz w:val="22"/>
      <w:szCs w:val="22"/>
    </w:rPr>
  </w:style>
  <w:style w:type="paragraph" w:styleId="ListParagraph">
    <w:name w:val="List Paragraph"/>
    <w:basedOn w:val="Normal"/>
    <w:uiPriority w:val="34"/>
    <w:qFormat/>
    <w:rsid w:val="006122BF"/>
    <w:pPr>
      <w:ind w:left="720"/>
      <w:contextualSpacing/>
    </w:pPr>
  </w:style>
  <w:style w:type="table" w:customStyle="1" w:styleId="OAF">
    <w:name w:val="OAF"/>
    <w:basedOn w:val="TableNormal"/>
    <w:uiPriority w:val="99"/>
    <w:rsid w:val="00A9403D"/>
    <w:rPr>
      <w:sz w:val="18"/>
    </w:rPr>
    <w:tblPr/>
    <w:tcPr>
      <w:vAlign w:val="center"/>
    </w:tcPr>
  </w:style>
  <w:style w:type="character" w:customStyle="1" w:styleId="apple-tab-span">
    <w:name w:val="apple-tab-span"/>
    <w:basedOn w:val="DefaultParagraphFont"/>
    <w:rsid w:val="004D4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6761">
      <w:bodyDiv w:val="1"/>
      <w:marLeft w:val="0"/>
      <w:marRight w:val="0"/>
      <w:marTop w:val="0"/>
      <w:marBottom w:val="0"/>
      <w:divBdr>
        <w:top w:val="none" w:sz="0" w:space="0" w:color="auto"/>
        <w:left w:val="none" w:sz="0" w:space="0" w:color="auto"/>
        <w:bottom w:val="none" w:sz="0" w:space="0" w:color="auto"/>
        <w:right w:val="none" w:sz="0" w:space="0" w:color="auto"/>
      </w:divBdr>
    </w:div>
    <w:div w:id="302657847">
      <w:bodyDiv w:val="1"/>
      <w:marLeft w:val="0"/>
      <w:marRight w:val="0"/>
      <w:marTop w:val="0"/>
      <w:marBottom w:val="0"/>
      <w:divBdr>
        <w:top w:val="none" w:sz="0" w:space="0" w:color="auto"/>
        <w:left w:val="none" w:sz="0" w:space="0" w:color="auto"/>
        <w:bottom w:val="none" w:sz="0" w:space="0" w:color="auto"/>
        <w:right w:val="none" w:sz="0" w:space="0" w:color="auto"/>
      </w:divBdr>
    </w:div>
    <w:div w:id="530724003">
      <w:bodyDiv w:val="1"/>
      <w:marLeft w:val="0"/>
      <w:marRight w:val="0"/>
      <w:marTop w:val="0"/>
      <w:marBottom w:val="0"/>
      <w:divBdr>
        <w:top w:val="none" w:sz="0" w:space="0" w:color="auto"/>
        <w:left w:val="none" w:sz="0" w:space="0" w:color="auto"/>
        <w:bottom w:val="none" w:sz="0" w:space="0" w:color="auto"/>
        <w:right w:val="none" w:sz="0" w:space="0" w:color="auto"/>
      </w:divBdr>
    </w:div>
    <w:div w:id="794907989">
      <w:bodyDiv w:val="1"/>
      <w:marLeft w:val="0"/>
      <w:marRight w:val="0"/>
      <w:marTop w:val="0"/>
      <w:marBottom w:val="0"/>
      <w:divBdr>
        <w:top w:val="none" w:sz="0" w:space="0" w:color="auto"/>
        <w:left w:val="none" w:sz="0" w:space="0" w:color="auto"/>
        <w:bottom w:val="none" w:sz="0" w:space="0" w:color="auto"/>
        <w:right w:val="none" w:sz="0" w:space="0" w:color="auto"/>
      </w:divBdr>
    </w:div>
    <w:div w:id="1617522644">
      <w:bodyDiv w:val="1"/>
      <w:marLeft w:val="0"/>
      <w:marRight w:val="0"/>
      <w:marTop w:val="0"/>
      <w:marBottom w:val="0"/>
      <w:divBdr>
        <w:top w:val="none" w:sz="0" w:space="0" w:color="auto"/>
        <w:left w:val="none" w:sz="0" w:space="0" w:color="auto"/>
        <w:bottom w:val="none" w:sz="0" w:space="0" w:color="auto"/>
        <w:right w:val="none" w:sz="0" w:space="0" w:color="auto"/>
      </w:divBdr>
    </w:div>
    <w:div w:id="1717898747">
      <w:bodyDiv w:val="1"/>
      <w:marLeft w:val="0"/>
      <w:marRight w:val="0"/>
      <w:marTop w:val="0"/>
      <w:marBottom w:val="0"/>
      <w:divBdr>
        <w:top w:val="none" w:sz="0" w:space="0" w:color="auto"/>
        <w:left w:val="none" w:sz="0" w:space="0" w:color="auto"/>
        <w:bottom w:val="none" w:sz="0" w:space="0" w:color="auto"/>
        <w:right w:val="none" w:sz="0" w:space="0" w:color="auto"/>
      </w:divBdr>
      <w:divsChild>
        <w:div w:id="2030636658">
          <w:marLeft w:val="0"/>
          <w:marRight w:val="0"/>
          <w:marTop w:val="0"/>
          <w:marBottom w:val="0"/>
          <w:divBdr>
            <w:top w:val="none" w:sz="0" w:space="0" w:color="auto"/>
            <w:left w:val="none" w:sz="0" w:space="0" w:color="auto"/>
            <w:bottom w:val="none" w:sz="0" w:space="0" w:color="auto"/>
            <w:right w:val="none" w:sz="0" w:space="0" w:color="auto"/>
          </w:divBdr>
        </w:div>
        <w:div w:id="1003776807">
          <w:marLeft w:val="0"/>
          <w:marRight w:val="0"/>
          <w:marTop w:val="0"/>
          <w:marBottom w:val="0"/>
          <w:divBdr>
            <w:top w:val="none" w:sz="0" w:space="0" w:color="auto"/>
            <w:left w:val="none" w:sz="0" w:space="0" w:color="auto"/>
            <w:bottom w:val="none" w:sz="0" w:space="0" w:color="auto"/>
            <w:right w:val="none" w:sz="0" w:space="0" w:color="auto"/>
          </w:divBdr>
        </w:div>
        <w:div w:id="1530291513">
          <w:marLeft w:val="0"/>
          <w:marRight w:val="0"/>
          <w:marTop w:val="0"/>
          <w:marBottom w:val="0"/>
          <w:divBdr>
            <w:top w:val="none" w:sz="0" w:space="0" w:color="auto"/>
            <w:left w:val="none" w:sz="0" w:space="0" w:color="auto"/>
            <w:bottom w:val="none" w:sz="0" w:space="0" w:color="auto"/>
            <w:right w:val="none" w:sz="0" w:space="0" w:color="auto"/>
          </w:divBdr>
        </w:div>
        <w:div w:id="1791624950">
          <w:marLeft w:val="0"/>
          <w:marRight w:val="0"/>
          <w:marTop w:val="0"/>
          <w:marBottom w:val="0"/>
          <w:divBdr>
            <w:top w:val="none" w:sz="0" w:space="0" w:color="auto"/>
            <w:left w:val="none" w:sz="0" w:space="0" w:color="auto"/>
            <w:bottom w:val="none" w:sz="0" w:space="0" w:color="auto"/>
            <w:right w:val="none" w:sz="0" w:space="0" w:color="auto"/>
          </w:divBdr>
        </w:div>
        <w:div w:id="606235448">
          <w:marLeft w:val="0"/>
          <w:marRight w:val="0"/>
          <w:marTop w:val="0"/>
          <w:marBottom w:val="0"/>
          <w:divBdr>
            <w:top w:val="none" w:sz="0" w:space="0" w:color="auto"/>
            <w:left w:val="none" w:sz="0" w:space="0" w:color="auto"/>
            <w:bottom w:val="none" w:sz="0" w:space="0" w:color="auto"/>
            <w:right w:val="none" w:sz="0" w:space="0" w:color="auto"/>
          </w:divBdr>
        </w:div>
      </w:divsChild>
    </w:div>
    <w:div w:id="1873613518">
      <w:bodyDiv w:val="1"/>
      <w:marLeft w:val="0"/>
      <w:marRight w:val="0"/>
      <w:marTop w:val="0"/>
      <w:marBottom w:val="0"/>
      <w:divBdr>
        <w:top w:val="none" w:sz="0" w:space="0" w:color="auto"/>
        <w:left w:val="none" w:sz="0" w:space="0" w:color="auto"/>
        <w:bottom w:val="none" w:sz="0" w:space="0" w:color="auto"/>
        <w:right w:val="none" w:sz="0" w:space="0" w:color="auto"/>
      </w:divBdr>
    </w:div>
    <w:div w:id="2005627359">
      <w:bodyDiv w:val="1"/>
      <w:marLeft w:val="0"/>
      <w:marRight w:val="0"/>
      <w:marTop w:val="0"/>
      <w:marBottom w:val="0"/>
      <w:divBdr>
        <w:top w:val="none" w:sz="0" w:space="0" w:color="auto"/>
        <w:left w:val="none" w:sz="0" w:space="0" w:color="auto"/>
        <w:bottom w:val="none" w:sz="0" w:space="0" w:color="auto"/>
        <w:right w:val="none" w:sz="0" w:space="0" w:color="auto"/>
      </w:divBdr>
    </w:div>
    <w:div w:id="204132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oundation@ovearupfoundation.or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BAC92-C495-7842-9E2D-0C84FB356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Grant assistance application form.dotx</Template>
  <TotalTime>1</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Hartridge</dc:creator>
  <cp:keywords/>
  <dc:description/>
  <cp:lastModifiedBy>Annie Hartridge</cp:lastModifiedBy>
  <cp:revision>2</cp:revision>
  <dcterms:created xsi:type="dcterms:W3CDTF">2019-03-14T15:24:00Z</dcterms:created>
  <dcterms:modified xsi:type="dcterms:W3CDTF">2019-03-14T15:24:00Z</dcterms:modified>
</cp:coreProperties>
</file>